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A4" w:rsidRPr="00433FA4" w:rsidRDefault="00433FA4" w:rsidP="003C57EF">
      <w:pPr>
        <w:widowControl/>
        <w:autoSpaceDE/>
        <w:spacing w:after="160"/>
        <w:ind w:right="1"/>
        <w:contextualSpacing/>
        <w:rPr>
          <w:b/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/>
        <w:ind w:right="1"/>
        <w:contextualSpacing/>
        <w:jc w:val="center"/>
        <w:rPr>
          <w:b/>
          <w:sz w:val="28"/>
          <w:szCs w:val="28"/>
        </w:rPr>
      </w:pPr>
    </w:p>
    <w:p w:rsidR="00433FA4" w:rsidRDefault="00433FA4" w:rsidP="00433FA4">
      <w:pPr>
        <w:widowControl/>
        <w:autoSpaceDE/>
        <w:spacing w:after="160"/>
        <w:ind w:right="1"/>
        <w:contextualSpacing/>
        <w:jc w:val="center"/>
        <w:rPr>
          <w:b/>
          <w:bCs/>
          <w:sz w:val="28"/>
          <w:szCs w:val="28"/>
        </w:rPr>
      </w:pPr>
      <w:r w:rsidRPr="00433FA4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казённое</w:t>
      </w:r>
      <w:r w:rsidRPr="00433FA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дошкольное образовательное учреждение</w:t>
      </w:r>
    </w:p>
    <w:p w:rsidR="00433FA4" w:rsidRDefault="00433FA4" w:rsidP="00433FA4">
      <w:pPr>
        <w:widowControl/>
        <w:autoSpaceDE/>
        <w:spacing w:after="160"/>
        <w:ind w:right="1"/>
        <w:contextualSpacing/>
        <w:jc w:val="center"/>
        <w:rPr>
          <w:b/>
          <w:bCs/>
          <w:sz w:val="28"/>
          <w:szCs w:val="28"/>
        </w:rPr>
      </w:pPr>
      <w:r w:rsidRPr="00433FA4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Детский сад № </w:t>
      </w:r>
      <w:r w:rsidR="00F1750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F17500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. </w:t>
      </w:r>
      <w:r w:rsidR="00F17500">
        <w:rPr>
          <w:b/>
          <w:bCs/>
          <w:sz w:val="28"/>
          <w:szCs w:val="28"/>
        </w:rPr>
        <w:t>Тимофеевка</w:t>
      </w:r>
      <w:r w:rsidRPr="00433FA4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Ольгинского муниципального</w:t>
      </w:r>
    </w:p>
    <w:p w:rsidR="00433FA4" w:rsidRPr="00433FA4" w:rsidRDefault="00433FA4" w:rsidP="00433FA4">
      <w:pPr>
        <w:widowControl/>
        <w:autoSpaceDE/>
        <w:spacing w:after="160"/>
        <w:ind w:right="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Приморского края</w:t>
      </w: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jc w:val="center"/>
        <w:rPr>
          <w:b/>
          <w:bCs/>
          <w:sz w:val="28"/>
          <w:szCs w:val="28"/>
        </w:rPr>
      </w:pPr>
    </w:p>
    <w:p w:rsidR="00433FA4" w:rsidRPr="00433FA4" w:rsidRDefault="00433FA4" w:rsidP="00433FA4">
      <w:pPr>
        <w:suppressAutoHyphens/>
        <w:autoSpaceDE/>
        <w:ind w:right="1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433FA4" w:rsidRPr="00433FA4" w:rsidRDefault="00433FA4" w:rsidP="00433FA4">
      <w:pPr>
        <w:suppressAutoHyphens/>
        <w:autoSpaceDE/>
        <w:ind w:right="1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УТВЕРЖДАЮ</w:t>
      </w:r>
    </w:p>
    <w:p w:rsidR="00433FA4" w:rsidRPr="00433FA4" w:rsidRDefault="003C57EF" w:rsidP="00433FA4">
      <w:pPr>
        <w:suppressAutoHyphens/>
        <w:autoSpaceDE/>
        <w:ind w:right="1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Заведующий</w:t>
      </w:r>
      <w:r w:rsidR="00433FA4" w:rsidRPr="00433FA4">
        <w:rPr>
          <w:rFonts w:eastAsia="SimSun" w:cs="Mangal"/>
          <w:kern w:val="3"/>
          <w:sz w:val="28"/>
          <w:szCs w:val="28"/>
          <w:lang w:eastAsia="zh-CN" w:bidi="hi-IN"/>
        </w:rPr>
        <w:t xml:space="preserve"> М</w:t>
      </w:r>
      <w:r w:rsidR="00433FA4">
        <w:rPr>
          <w:rFonts w:eastAsia="SimSun" w:cs="Mangal"/>
          <w:kern w:val="3"/>
          <w:sz w:val="28"/>
          <w:szCs w:val="28"/>
          <w:lang w:eastAsia="zh-CN" w:bidi="hi-IN"/>
        </w:rPr>
        <w:t>К</w:t>
      </w:r>
      <w:r w:rsidR="00433FA4" w:rsidRPr="00433FA4">
        <w:rPr>
          <w:rFonts w:eastAsia="SimSun" w:cs="Mangal"/>
          <w:kern w:val="3"/>
          <w:sz w:val="28"/>
          <w:szCs w:val="28"/>
          <w:lang w:eastAsia="zh-CN" w:bidi="hi-IN"/>
        </w:rPr>
        <w:t>ДО</w:t>
      </w:r>
      <w:r w:rsidR="00433FA4">
        <w:rPr>
          <w:rFonts w:eastAsia="SimSun" w:cs="Mangal"/>
          <w:kern w:val="3"/>
          <w:sz w:val="28"/>
          <w:szCs w:val="28"/>
          <w:lang w:eastAsia="zh-CN" w:bidi="hi-IN"/>
        </w:rPr>
        <w:t>У</w:t>
      </w:r>
    </w:p>
    <w:p w:rsidR="00433FA4" w:rsidRPr="00433FA4" w:rsidRDefault="00433FA4" w:rsidP="00433FA4">
      <w:pPr>
        <w:suppressAutoHyphens/>
        <w:autoSpaceDE/>
        <w:ind w:right="1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433FA4">
        <w:rPr>
          <w:rFonts w:eastAsia="SimSun" w:cs="Mangal"/>
          <w:kern w:val="3"/>
          <w:sz w:val="28"/>
          <w:szCs w:val="28"/>
          <w:lang w:eastAsia="zh-CN" w:bidi="hi-IN"/>
        </w:rPr>
        <w:t xml:space="preserve">«Детский сад № </w:t>
      </w:r>
      <w:r w:rsidR="00F17500">
        <w:rPr>
          <w:rFonts w:eastAsia="SimSun" w:cs="Mangal"/>
          <w:kern w:val="3"/>
          <w:sz w:val="28"/>
          <w:szCs w:val="28"/>
          <w:lang w:eastAsia="zh-CN" w:bidi="hi-IN"/>
        </w:rPr>
        <w:t>4</w:t>
      </w:r>
      <w:r w:rsidRPr="00433FA4"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F17500">
        <w:rPr>
          <w:rFonts w:eastAsia="SimSun" w:cs="Mangal"/>
          <w:kern w:val="3"/>
          <w:sz w:val="28"/>
          <w:szCs w:val="28"/>
          <w:lang w:eastAsia="zh-CN" w:bidi="hi-IN"/>
        </w:rPr>
        <w:t>п</w:t>
      </w:r>
      <w:r w:rsidRPr="00433FA4">
        <w:rPr>
          <w:rFonts w:eastAsia="SimSun" w:cs="Mangal"/>
          <w:kern w:val="3"/>
          <w:sz w:val="28"/>
          <w:szCs w:val="28"/>
          <w:lang w:eastAsia="zh-CN" w:bidi="hi-IN"/>
        </w:rPr>
        <w:t xml:space="preserve">. </w:t>
      </w:r>
      <w:r w:rsidR="00F17500">
        <w:rPr>
          <w:rFonts w:eastAsia="SimSun" w:cs="Mangal"/>
          <w:kern w:val="3"/>
          <w:sz w:val="28"/>
          <w:szCs w:val="28"/>
          <w:lang w:eastAsia="zh-CN" w:bidi="hi-IN"/>
        </w:rPr>
        <w:t>Тимофеевка</w:t>
      </w:r>
      <w:r>
        <w:rPr>
          <w:rFonts w:eastAsia="SimSun" w:cs="Mangal"/>
          <w:kern w:val="3"/>
          <w:sz w:val="28"/>
          <w:szCs w:val="28"/>
          <w:lang w:eastAsia="zh-CN" w:bidi="hi-IN"/>
        </w:rPr>
        <w:t>»</w:t>
      </w:r>
    </w:p>
    <w:p w:rsidR="00433FA4" w:rsidRPr="00433FA4" w:rsidRDefault="00433FA4" w:rsidP="00433FA4">
      <w:pPr>
        <w:suppressAutoHyphens/>
        <w:autoSpaceDE/>
        <w:ind w:right="1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 w:rsidRPr="00433FA4">
        <w:rPr>
          <w:rFonts w:eastAsia="SimSun" w:cs="Mangal"/>
          <w:kern w:val="3"/>
          <w:sz w:val="28"/>
          <w:szCs w:val="28"/>
          <w:lang w:eastAsia="zh-CN" w:bidi="hi-IN"/>
        </w:rPr>
        <w:t>_________/</w:t>
      </w:r>
      <w:r w:rsidR="00F17500">
        <w:rPr>
          <w:rFonts w:eastAsia="SimSun" w:cs="Mangal"/>
          <w:kern w:val="3"/>
          <w:sz w:val="28"/>
          <w:szCs w:val="28"/>
          <w:lang w:eastAsia="zh-CN" w:bidi="hi-IN"/>
        </w:rPr>
        <w:t>В.М.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 </w:t>
      </w:r>
      <w:r w:rsidR="00F17500">
        <w:rPr>
          <w:rFonts w:eastAsia="SimSun" w:cs="Mangal"/>
          <w:kern w:val="3"/>
          <w:sz w:val="28"/>
          <w:szCs w:val="28"/>
          <w:lang w:eastAsia="zh-CN" w:bidi="hi-IN"/>
        </w:rPr>
        <w:t>Онищенко</w:t>
      </w:r>
      <w:r w:rsidRPr="00433FA4">
        <w:rPr>
          <w:rFonts w:eastAsia="SimSun" w:cs="Mangal"/>
          <w:kern w:val="3"/>
          <w:sz w:val="28"/>
          <w:szCs w:val="28"/>
          <w:lang w:eastAsia="zh-CN" w:bidi="hi-IN"/>
        </w:rPr>
        <w:t>/</w:t>
      </w:r>
    </w:p>
    <w:p w:rsidR="00433FA4" w:rsidRPr="00433FA4" w:rsidRDefault="00433FA4" w:rsidP="00433FA4">
      <w:pPr>
        <w:suppressAutoHyphens/>
        <w:autoSpaceDE/>
        <w:ind w:right="1"/>
        <w:jc w:val="right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  <w:r>
        <w:rPr>
          <w:rFonts w:eastAsia="SimSun" w:cs="Mangal"/>
          <w:kern w:val="3"/>
          <w:sz w:val="28"/>
          <w:szCs w:val="28"/>
          <w:lang w:eastAsia="zh-CN" w:bidi="hi-IN"/>
        </w:rPr>
        <w:t>«</w:t>
      </w:r>
      <w:r w:rsidR="00444522">
        <w:rPr>
          <w:rFonts w:eastAsia="SimSun" w:cs="Mangal"/>
          <w:kern w:val="3"/>
          <w:sz w:val="28"/>
          <w:szCs w:val="28"/>
          <w:lang w:eastAsia="zh-CN" w:bidi="hi-IN"/>
        </w:rPr>
        <w:t>29</w:t>
      </w:r>
      <w:r>
        <w:rPr>
          <w:rFonts w:eastAsia="SimSun" w:cs="Mangal"/>
          <w:kern w:val="3"/>
          <w:sz w:val="28"/>
          <w:szCs w:val="28"/>
          <w:lang w:eastAsia="zh-CN" w:bidi="hi-IN"/>
        </w:rPr>
        <w:t xml:space="preserve">» </w:t>
      </w:r>
      <w:r w:rsidR="00444522">
        <w:rPr>
          <w:rFonts w:eastAsia="SimSun" w:cs="Mangal"/>
          <w:kern w:val="3"/>
          <w:sz w:val="28"/>
          <w:szCs w:val="28"/>
          <w:lang w:eastAsia="zh-CN" w:bidi="hi-IN"/>
        </w:rPr>
        <w:t xml:space="preserve">августа </w:t>
      </w:r>
      <w:r>
        <w:rPr>
          <w:rFonts w:eastAsia="SimSun" w:cs="Mangal"/>
          <w:kern w:val="3"/>
          <w:sz w:val="28"/>
          <w:szCs w:val="28"/>
          <w:lang w:eastAsia="zh-CN" w:bidi="hi-IN"/>
        </w:rPr>
        <w:t>2025 г.</w:t>
      </w:r>
    </w:p>
    <w:p w:rsidR="00433FA4" w:rsidRPr="00433FA4" w:rsidRDefault="00433FA4" w:rsidP="00433FA4">
      <w:pPr>
        <w:suppressAutoHyphens/>
        <w:autoSpaceDE/>
        <w:ind w:right="1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433FA4" w:rsidRPr="00433FA4" w:rsidRDefault="00433FA4" w:rsidP="00433FA4">
      <w:pPr>
        <w:suppressAutoHyphens/>
        <w:autoSpaceDE/>
        <w:ind w:right="1"/>
        <w:textAlignment w:val="baseline"/>
        <w:rPr>
          <w:rFonts w:eastAsia="SimSun" w:cs="Mangal"/>
          <w:kern w:val="3"/>
          <w:sz w:val="28"/>
          <w:szCs w:val="28"/>
          <w:lang w:eastAsia="zh-CN" w:bidi="hi-IN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 w:firstLine="567"/>
        <w:contextualSpacing/>
        <w:jc w:val="right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 w:firstLine="567"/>
        <w:contextualSpacing/>
        <w:jc w:val="right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Развивайка</w:t>
      </w:r>
      <w:proofErr w:type="spellEnd"/>
    </w:p>
    <w:p w:rsidR="00433FA4" w:rsidRPr="00433FA4" w:rsidRDefault="00433FA4" w:rsidP="00433FA4">
      <w:pPr>
        <w:widowControl/>
        <w:autoSpaceDE/>
        <w:spacing w:after="160" w:line="256" w:lineRule="auto"/>
        <w:ind w:right="1" w:firstLine="567"/>
        <w:contextualSpacing/>
        <w:jc w:val="center"/>
        <w:rPr>
          <w:b/>
          <w:sz w:val="32"/>
          <w:szCs w:val="32"/>
        </w:rPr>
      </w:pP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center"/>
        <w:rPr>
          <w:sz w:val="28"/>
          <w:szCs w:val="28"/>
        </w:rPr>
      </w:pPr>
      <w:r w:rsidRPr="00433FA4">
        <w:rPr>
          <w:sz w:val="28"/>
          <w:szCs w:val="28"/>
        </w:rPr>
        <w:t>дополнительная общеобразовательная общеразвивающая программа</w:t>
      </w:r>
    </w:p>
    <w:p w:rsidR="00433FA4" w:rsidRPr="00433FA4" w:rsidRDefault="00433FA4" w:rsidP="00433FA4">
      <w:pPr>
        <w:widowControl/>
        <w:autoSpaceDE/>
        <w:spacing w:after="160"/>
        <w:ind w:right="1"/>
        <w:contextualSpacing/>
        <w:jc w:val="center"/>
        <w:rPr>
          <w:sz w:val="28"/>
          <w:szCs w:val="28"/>
        </w:rPr>
      </w:pPr>
      <w:r w:rsidRPr="00433FA4">
        <w:rPr>
          <w:sz w:val="28"/>
          <w:szCs w:val="28"/>
        </w:rPr>
        <w:t>художественной направленности</w:t>
      </w: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/>
        <w:ind w:right="1"/>
        <w:contextualSpacing/>
        <w:jc w:val="center"/>
        <w:rPr>
          <w:sz w:val="28"/>
          <w:szCs w:val="28"/>
        </w:rPr>
      </w:pPr>
      <w:r w:rsidRPr="00433FA4">
        <w:rPr>
          <w:sz w:val="28"/>
          <w:szCs w:val="28"/>
        </w:rPr>
        <w:t xml:space="preserve">Возраст обучающихся: </w:t>
      </w:r>
      <w:r>
        <w:rPr>
          <w:sz w:val="28"/>
          <w:szCs w:val="28"/>
        </w:rPr>
        <w:t>5</w:t>
      </w:r>
      <w:r w:rsidRPr="00433FA4">
        <w:rPr>
          <w:sz w:val="28"/>
          <w:szCs w:val="28"/>
        </w:rPr>
        <w:t xml:space="preserve"> – </w:t>
      </w:r>
      <w:r>
        <w:rPr>
          <w:sz w:val="28"/>
          <w:szCs w:val="28"/>
        </w:rPr>
        <w:t>7</w:t>
      </w:r>
      <w:r w:rsidRPr="00433FA4">
        <w:rPr>
          <w:sz w:val="28"/>
          <w:szCs w:val="28"/>
        </w:rPr>
        <w:t xml:space="preserve"> лет</w:t>
      </w:r>
    </w:p>
    <w:p w:rsidR="00433FA4" w:rsidRPr="00433FA4" w:rsidRDefault="003C57EF" w:rsidP="00433FA4">
      <w:pPr>
        <w:widowControl/>
        <w:autoSpaceDE/>
        <w:spacing w:after="160"/>
        <w:ind w:right="1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Срок реализации программы:</w:t>
      </w:r>
      <w:r w:rsidR="004757C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33FA4" w:rsidRPr="00433FA4">
        <w:rPr>
          <w:sz w:val="28"/>
          <w:szCs w:val="28"/>
        </w:rPr>
        <w:t xml:space="preserve"> </w:t>
      </w:r>
      <w:r w:rsidR="00433FA4">
        <w:rPr>
          <w:sz w:val="28"/>
          <w:szCs w:val="28"/>
        </w:rPr>
        <w:t>год</w:t>
      </w:r>
      <w:r w:rsidR="004757C1">
        <w:rPr>
          <w:sz w:val="28"/>
          <w:szCs w:val="28"/>
        </w:rPr>
        <w:t>а</w:t>
      </w: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center"/>
        <w:rPr>
          <w:sz w:val="28"/>
          <w:szCs w:val="28"/>
          <w:u w:val="single"/>
        </w:rPr>
      </w:pP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center"/>
        <w:rPr>
          <w:sz w:val="28"/>
          <w:szCs w:val="28"/>
          <w:u w:val="single"/>
        </w:rPr>
      </w:pP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center"/>
        <w:rPr>
          <w:sz w:val="28"/>
          <w:szCs w:val="28"/>
          <w:u w:val="single"/>
        </w:rPr>
      </w:pPr>
    </w:p>
    <w:p w:rsidR="00433FA4" w:rsidRPr="00433FA4" w:rsidRDefault="00F17500" w:rsidP="00433FA4">
      <w:pPr>
        <w:widowControl/>
        <w:autoSpaceDE/>
        <w:spacing w:after="160"/>
        <w:ind w:right="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Рыкова Мария Артуровна</w:t>
      </w:r>
      <w:r w:rsidR="00433FA4" w:rsidRPr="00433FA4">
        <w:rPr>
          <w:sz w:val="28"/>
          <w:szCs w:val="28"/>
        </w:rPr>
        <w:t>,</w:t>
      </w:r>
    </w:p>
    <w:p w:rsidR="00433FA4" w:rsidRPr="00433FA4" w:rsidRDefault="00433FA4" w:rsidP="00433FA4">
      <w:pPr>
        <w:widowControl/>
        <w:autoSpaceDE/>
        <w:spacing w:after="160"/>
        <w:ind w:right="1"/>
        <w:contextualSpacing/>
        <w:jc w:val="right"/>
        <w:rPr>
          <w:sz w:val="28"/>
          <w:szCs w:val="28"/>
        </w:rPr>
      </w:pPr>
      <w:r w:rsidRPr="00433FA4">
        <w:rPr>
          <w:sz w:val="28"/>
          <w:szCs w:val="28"/>
        </w:rPr>
        <w:t>педагог дополнительного образования</w:t>
      </w: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right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right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/>
        <w:ind w:right="1" w:firstLine="567"/>
        <w:contextualSpacing/>
        <w:jc w:val="right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 w:firstLine="567"/>
        <w:contextualSpacing/>
        <w:jc w:val="right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jc w:val="center"/>
        <w:rPr>
          <w:sz w:val="28"/>
          <w:szCs w:val="28"/>
        </w:rPr>
      </w:pPr>
    </w:p>
    <w:p w:rsidR="00433FA4" w:rsidRPr="00433FA4" w:rsidRDefault="00433FA4" w:rsidP="00433FA4">
      <w:pPr>
        <w:widowControl/>
        <w:autoSpaceDE/>
        <w:spacing w:after="160" w:line="256" w:lineRule="auto"/>
        <w:ind w:right="1"/>
        <w:contextualSpacing/>
        <w:rPr>
          <w:sz w:val="28"/>
          <w:szCs w:val="28"/>
        </w:rPr>
      </w:pPr>
    </w:p>
    <w:p w:rsidR="00433FA4" w:rsidRPr="00433FA4" w:rsidRDefault="00F17500" w:rsidP="00433FA4">
      <w:pPr>
        <w:widowControl/>
        <w:autoSpaceDE/>
        <w:spacing w:after="160" w:line="256" w:lineRule="auto"/>
        <w:ind w:right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Ти</w:t>
      </w:r>
      <w:r w:rsidR="00FB5D5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офеевка</w:t>
      </w:r>
    </w:p>
    <w:p w:rsidR="00433FA4" w:rsidRPr="00433FA4" w:rsidRDefault="00433FA4" w:rsidP="00433FA4">
      <w:pPr>
        <w:adjustRightInd w:val="0"/>
        <w:ind w:right="1"/>
        <w:jc w:val="center"/>
        <w:rPr>
          <w:b/>
          <w:sz w:val="28"/>
          <w:szCs w:val="28"/>
        </w:rPr>
      </w:pPr>
      <w:r w:rsidRPr="00433FA4">
        <w:rPr>
          <w:b/>
          <w:sz w:val="28"/>
          <w:szCs w:val="28"/>
        </w:rPr>
        <w:t>2025</w:t>
      </w:r>
      <w:r w:rsidR="003C57EF">
        <w:rPr>
          <w:b/>
          <w:sz w:val="28"/>
          <w:szCs w:val="28"/>
        </w:rPr>
        <w:t>г.</w:t>
      </w:r>
      <w:r w:rsidRPr="00433FA4">
        <w:rPr>
          <w:b/>
          <w:sz w:val="28"/>
          <w:szCs w:val="28"/>
        </w:rPr>
        <w:br w:type="page"/>
      </w:r>
    </w:p>
    <w:p w:rsidR="001C55AC" w:rsidRDefault="00DE0EC3" w:rsidP="00433FA4">
      <w:pPr>
        <w:pStyle w:val="11"/>
        <w:spacing w:before="72"/>
        <w:ind w:left="1063" w:right="1"/>
        <w:jc w:val="left"/>
      </w:pPr>
      <w:r>
        <w:rPr>
          <w:spacing w:val="-2"/>
        </w:rPr>
        <w:lastRenderedPageBreak/>
        <w:t>Раздел №1. ОСНОВНЫЕ ХАРАКТЕРИСТИКИ ПРОГРАММЫ</w:t>
      </w:r>
    </w:p>
    <w:p w:rsidR="001C55AC" w:rsidRPr="00C252E2" w:rsidRDefault="00DE0EC3" w:rsidP="00C252E2">
      <w:pPr>
        <w:pStyle w:val="a4"/>
        <w:numPr>
          <w:ilvl w:val="1"/>
          <w:numId w:val="6"/>
        </w:numPr>
        <w:spacing w:before="163"/>
        <w:ind w:right="1"/>
        <w:jc w:val="both"/>
        <w:rPr>
          <w:b/>
          <w:sz w:val="28"/>
        </w:rPr>
      </w:pPr>
      <w:bookmarkStart w:id="0" w:name="_GoBack"/>
      <w:bookmarkEnd w:id="0"/>
      <w:r w:rsidRPr="00C252E2">
        <w:rPr>
          <w:b/>
          <w:spacing w:val="-2"/>
          <w:sz w:val="28"/>
        </w:rPr>
        <w:t>Пояснительная записка</w:t>
      </w:r>
    </w:p>
    <w:p w:rsidR="001C55AC" w:rsidRDefault="00DE0EC3" w:rsidP="00433FA4">
      <w:pPr>
        <w:pStyle w:val="a3"/>
        <w:spacing w:before="153" w:line="360" w:lineRule="auto"/>
        <w:ind w:right="1" w:firstLine="710"/>
        <w:jc w:val="both"/>
      </w:pPr>
      <w:r>
        <w:rPr>
          <w:b/>
        </w:rPr>
        <w:t xml:space="preserve">Актуальность </w:t>
      </w:r>
      <w:r>
        <w:t>дополнительной общеобразовательной общеразвивающей программы «</w:t>
      </w:r>
      <w:proofErr w:type="spellStart"/>
      <w:r>
        <w:t>Развивайка</w:t>
      </w:r>
      <w:proofErr w:type="spellEnd"/>
      <w:r>
        <w:t>» в том, что она удовлетворяет потребность детей в их творческом развитии, приобретении новых знаний и навыков в изобразительном и прикладном искусстве. Актуальность программы заключается в интегрированном характере</w:t>
      </w:r>
      <w:r>
        <w:rPr>
          <w:rFonts w:ascii="Calibri" w:hAnsi="Calibri"/>
          <w:sz w:val="22"/>
        </w:rPr>
        <w:t xml:space="preserve">. </w:t>
      </w:r>
      <w:r>
        <w:t>В программе предлагается широкий диапазон занятий рисунком, живописью, работы с бумагой и картоном, природным и лепным материалом. Программа способствует развитию творческого мышления у детей дошкольного возраста, индивидуальный подход создает ситуацию успеха для детей с разным уровнем подготовленности.</w:t>
      </w:r>
    </w:p>
    <w:p w:rsidR="001C55AC" w:rsidRDefault="00DE0EC3" w:rsidP="00433FA4">
      <w:pPr>
        <w:spacing w:before="4"/>
        <w:ind w:left="852" w:right="1"/>
        <w:jc w:val="both"/>
        <w:rPr>
          <w:sz w:val="28"/>
        </w:rPr>
      </w:pPr>
      <w:r>
        <w:rPr>
          <w:b/>
          <w:sz w:val="28"/>
        </w:rPr>
        <w:t xml:space="preserve">Направленность программы: </w:t>
      </w:r>
      <w:r>
        <w:rPr>
          <w:spacing w:val="-2"/>
          <w:sz w:val="28"/>
        </w:rPr>
        <w:t>художественная.</w:t>
      </w:r>
    </w:p>
    <w:p w:rsidR="00433FA4" w:rsidRDefault="00433FA4" w:rsidP="00433FA4">
      <w:pPr>
        <w:spacing w:before="158"/>
        <w:ind w:left="852" w:right="1"/>
        <w:jc w:val="both"/>
        <w:rPr>
          <w:sz w:val="28"/>
        </w:rPr>
      </w:pPr>
      <w:r>
        <w:rPr>
          <w:b/>
          <w:sz w:val="28"/>
        </w:rPr>
        <w:t>Уровень освоения</w:t>
      </w:r>
      <w:r>
        <w:rPr>
          <w:sz w:val="28"/>
        </w:rPr>
        <w:t xml:space="preserve">: стартовый </w:t>
      </w:r>
      <w:r>
        <w:rPr>
          <w:spacing w:val="-2"/>
          <w:sz w:val="28"/>
        </w:rPr>
        <w:t>(ознакомительный).</w:t>
      </w:r>
    </w:p>
    <w:p w:rsidR="001C55AC" w:rsidRDefault="00DE0EC3" w:rsidP="00433FA4">
      <w:pPr>
        <w:spacing w:before="163"/>
        <w:ind w:left="852" w:right="1"/>
        <w:jc w:val="both"/>
        <w:rPr>
          <w:sz w:val="28"/>
        </w:rPr>
      </w:pPr>
      <w:r>
        <w:rPr>
          <w:b/>
          <w:sz w:val="28"/>
        </w:rPr>
        <w:t>Язык реализации программы</w:t>
      </w:r>
      <w:r>
        <w:rPr>
          <w:sz w:val="28"/>
        </w:rPr>
        <w:t>: государственный язык РФ</w:t>
      </w:r>
      <w:r w:rsidR="00433FA4">
        <w:rPr>
          <w:sz w:val="28"/>
        </w:rPr>
        <w:t xml:space="preserve"> - русский</w:t>
      </w:r>
      <w:r>
        <w:rPr>
          <w:sz w:val="28"/>
        </w:rPr>
        <w:t>.</w:t>
      </w:r>
    </w:p>
    <w:p w:rsidR="001C55AC" w:rsidRDefault="00DE0EC3" w:rsidP="00433FA4">
      <w:pPr>
        <w:pStyle w:val="a3"/>
        <w:spacing w:before="163" w:line="360" w:lineRule="auto"/>
        <w:ind w:right="1"/>
        <w:jc w:val="both"/>
      </w:pPr>
      <w:r>
        <w:t xml:space="preserve">В процессе реализации программы используются материалы и техники, способствующие развитию мелкой моторики и одновременно позволяющие решатьтворческиезадачидоступнымидлядетейспособамиизобразительного и декоративно-прикладного искусства. Развитию способностей детей способствуют такие техники рисования как: рисование пальчиками, ладошкой, различные оттиски, </w:t>
      </w:r>
      <w:proofErr w:type="spellStart"/>
      <w:r>
        <w:t>кляксография</w:t>
      </w:r>
      <w:proofErr w:type="spellEnd"/>
      <w:r>
        <w:t xml:space="preserve"> и монотипия, а также обрывание и скатывание бумаги, занятия по лепке из пластилина, </w:t>
      </w:r>
      <w:proofErr w:type="spellStart"/>
      <w:r>
        <w:t>бумагопластике</w:t>
      </w:r>
      <w:proofErr w:type="spellEnd"/>
      <w:r>
        <w:t xml:space="preserve"> и природного материала. В программу обучения для учащихся 5-7 лет включены разнообразные групповые и индивидуальные занимательные задания, сведения об окружающем мире, которые развивают познавательные способности ребенка, представляющие собой основу интеллекта. В них представлена система практических упражнений, выполнение которых способствует расширению знаний, умений и навыков, а также способности к целенаправленной психической деятельности, умения понимать и самостоятельно выполнять учебную задачу.</w:t>
      </w:r>
    </w:p>
    <w:p w:rsidR="001C55AC" w:rsidRPr="007C416D" w:rsidRDefault="00DE0EC3" w:rsidP="007C416D">
      <w:pPr>
        <w:pStyle w:val="11"/>
        <w:spacing w:before="1" w:line="360" w:lineRule="auto"/>
        <w:ind w:left="0" w:right="1" w:firstLine="709"/>
        <w:rPr>
          <w:b w:val="0"/>
        </w:rPr>
      </w:pPr>
      <w:r>
        <w:t xml:space="preserve">Адресат </w:t>
      </w:r>
      <w:r>
        <w:rPr>
          <w:spacing w:val="-2"/>
        </w:rPr>
        <w:t>программы</w:t>
      </w:r>
      <w:r w:rsidR="007C416D" w:rsidRPr="007C416D">
        <w:rPr>
          <w:b w:val="0"/>
          <w:spacing w:val="-2"/>
        </w:rPr>
        <w:t xml:space="preserve"> –</w:t>
      </w:r>
      <w:r w:rsidR="007C416D" w:rsidRPr="007C416D">
        <w:rPr>
          <w:spacing w:val="-2"/>
        </w:rPr>
        <w:t xml:space="preserve"> </w:t>
      </w:r>
      <w:r w:rsidRPr="007C416D">
        <w:rPr>
          <w:b w:val="0"/>
          <w:spacing w:val="-2"/>
        </w:rPr>
        <w:t>программа</w:t>
      </w:r>
      <w:r w:rsidR="007C416D" w:rsidRPr="007C416D">
        <w:rPr>
          <w:b w:val="0"/>
          <w:spacing w:val="-2"/>
        </w:rPr>
        <w:t xml:space="preserve"> </w:t>
      </w:r>
      <w:r w:rsidRPr="007C416D">
        <w:rPr>
          <w:b w:val="0"/>
        </w:rPr>
        <w:t xml:space="preserve">рассчитана для обучения детей в возрасте </w:t>
      </w:r>
      <w:r w:rsidRPr="007C416D">
        <w:rPr>
          <w:b w:val="0"/>
        </w:rPr>
        <w:lastRenderedPageBreak/>
        <w:t xml:space="preserve">от 5 до 7 лет, проживающих на территории </w:t>
      </w:r>
      <w:r w:rsidR="00F17500">
        <w:rPr>
          <w:b w:val="0"/>
        </w:rPr>
        <w:t>п</w:t>
      </w:r>
      <w:r w:rsidR="007C416D">
        <w:rPr>
          <w:b w:val="0"/>
        </w:rPr>
        <w:t xml:space="preserve">. </w:t>
      </w:r>
      <w:r w:rsidR="00F17500">
        <w:rPr>
          <w:b w:val="0"/>
        </w:rPr>
        <w:t>Тимофеевка</w:t>
      </w:r>
      <w:r w:rsidR="007C416D">
        <w:rPr>
          <w:b w:val="0"/>
        </w:rPr>
        <w:t xml:space="preserve"> Ольгинского</w:t>
      </w:r>
      <w:r w:rsidRPr="007C416D">
        <w:rPr>
          <w:b w:val="0"/>
        </w:rPr>
        <w:t xml:space="preserve"> муниципального района.</w:t>
      </w:r>
    </w:p>
    <w:p w:rsidR="007C416D" w:rsidRPr="007C416D" w:rsidRDefault="007C416D" w:rsidP="007C416D">
      <w:pPr>
        <w:widowControl/>
        <w:shd w:val="clear" w:color="auto" w:fill="FFFFFF"/>
        <w:suppressAutoHyphens/>
        <w:autoSpaceDE/>
        <w:autoSpaceDN/>
        <w:spacing w:line="360" w:lineRule="auto"/>
        <w:ind w:firstLine="709"/>
        <w:jc w:val="both"/>
        <w:rPr>
          <w:b/>
          <w:bCs/>
          <w:sz w:val="28"/>
          <w:szCs w:val="28"/>
          <w:lang w:eastAsia="ar-SA"/>
        </w:rPr>
      </w:pPr>
      <w:r w:rsidRPr="007C416D">
        <w:rPr>
          <w:b/>
          <w:bCs/>
          <w:sz w:val="28"/>
          <w:szCs w:val="28"/>
          <w:lang w:eastAsia="ar-SA"/>
        </w:rPr>
        <w:t>Особенности организации образовательного процесса:</w:t>
      </w:r>
    </w:p>
    <w:p w:rsidR="007C416D" w:rsidRPr="007C416D" w:rsidRDefault="007C416D" w:rsidP="007C416D">
      <w:pPr>
        <w:widowControl/>
        <w:shd w:val="clear" w:color="auto" w:fill="FFFFFF"/>
        <w:suppressAutoHyphens/>
        <w:autoSpaceDE/>
        <w:autoSpaceDN/>
        <w:spacing w:line="360" w:lineRule="auto"/>
        <w:jc w:val="both"/>
        <w:rPr>
          <w:sz w:val="28"/>
          <w:szCs w:val="28"/>
          <w:lang w:eastAsia="ar-SA"/>
        </w:rPr>
      </w:pPr>
      <w:r w:rsidRPr="007C416D">
        <w:rPr>
          <w:color w:val="000000"/>
          <w:sz w:val="28"/>
          <w:szCs w:val="24"/>
          <w:lang w:eastAsia="ru-RU"/>
        </w:rPr>
        <w:t xml:space="preserve">Срок освоения программы – </w:t>
      </w:r>
      <w:r>
        <w:rPr>
          <w:color w:val="000000"/>
          <w:sz w:val="28"/>
          <w:szCs w:val="24"/>
          <w:lang w:eastAsia="ru-RU"/>
        </w:rPr>
        <w:t>1</w:t>
      </w:r>
      <w:r w:rsidRPr="007C416D">
        <w:rPr>
          <w:color w:val="000000"/>
          <w:sz w:val="28"/>
          <w:szCs w:val="24"/>
          <w:lang w:eastAsia="ru-RU"/>
        </w:rPr>
        <w:t xml:space="preserve"> </w:t>
      </w:r>
      <w:r>
        <w:rPr>
          <w:color w:val="000000"/>
          <w:sz w:val="28"/>
          <w:szCs w:val="24"/>
          <w:lang w:eastAsia="ru-RU"/>
        </w:rPr>
        <w:t>год</w:t>
      </w:r>
      <w:r w:rsidRPr="007C416D">
        <w:rPr>
          <w:color w:val="000000"/>
          <w:sz w:val="28"/>
          <w:szCs w:val="24"/>
          <w:lang w:eastAsia="ru-RU"/>
        </w:rPr>
        <w:t xml:space="preserve">. </w:t>
      </w:r>
      <w:r w:rsidRPr="007C416D">
        <w:rPr>
          <w:sz w:val="28"/>
          <w:szCs w:val="28"/>
          <w:lang w:eastAsia="ar-SA"/>
        </w:rPr>
        <w:t xml:space="preserve">Общий объем – </w:t>
      </w:r>
      <w:r>
        <w:rPr>
          <w:sz w:val="28"/>
          <w:szCs w:val="28"/>
          <w:lang w:eastAsia="ar-SA"/>
        </w:rPr>
        <w:t>200</w:t>
      </w:r>
      <w:r w:rsidRPr="007C416D">
        <w:rPr>
          <w:sz w:val="28"/>
          <w:szCs w:val="28"/>
          <w:lang w:eastAsia="ar-SA"/>
        </w:rPr>
        <w:t xml:space="preserve"> час</w:t>
      </w:r>
      <w:r>
        <w:rPr>
          <w:sz w:val="28"/>
          <w:szCs w:val="28"/>
          <w:lang w:eastAsia="ar-SA"/>
        </w:rPr>
        <w:t>ов</w:t>
      </w:r>
      <w:r w:rsidRPr="007C416D">
        <w:rPr>
          <w:sz w:val="28"/>
          <w:szCs w:val="28"/>
          <w:lang w:eastAsia="ar-SA"/>
        </w:rPr>
        <w:t xml:space="preserve">. </w:t>
      </w:r>
    </w:p>
    <w:p w:rsidR="007C416D" w:rsidRPr="007C416D" w:rsidRDefault="007C416D" w:rsidP="007C416D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4"/>
          <w:lang w:eastAsia="ru-RU"/>
        </w:rPr>
      </w:pPr>
      <w:r w:rsidRPr="007C416D">
        <w:rPr>
          <w:color w:val="000000"/>
          <w:sz w:val="28"/>
          <w:szCs w:val="24"/>
          <w:lang w:eastAsia="ru-RU"/>
        </w:rPr>
        <w:t xml:space="preserve">Количество часов в неделю – </w:t>
      </w:r>
      <w:r>
        <w:rPr>
          <w:color w:val="000000"/>
          <w:sz w:val="28"/>
          <w:szCs w:val="24"/>
          <w:lang w:eastAsia="ru-RU"/>
        </w:rPr>
        <w:t>2</w:t>
      </w:r>
      <w:r w:rsidRPr="007C416D">
        <w:rPr>
          <w:color w:val="000000"/>
          <w:sz w:val="28"/>
          <w:szCs w:val="24"/>
          <w:lang w:eastAsia="ru-RU"/>
        </w:rPr>
        <w:t xml:space="preserve"> раз</w:t>
      </w:r>
      <w:r>
        <w:rPr>
          <w:color w:val="000000"/>
          <w:sz w:val="28"/>
          <w:szCs w:val="24"/>
          <w:lang w:eastAsia="ru-RU"/>
        </w:rPr>
        <w:t>а</w:t>
      </w:r>
      <w:r w:rsidRPr="007C416D">
        <w:rPr>
          <w:color w:val="000000"/>
          <w:sz w:val="28"/>
          <w:szCs w:val="24"/>
          <w:lang w:eastAsia="ru-RU"/>
        </w:rPr>
        <w:t xml:space="preserve"> в неделю по 2 академических часа.</w:t>
      </w:r>
    </w:p>
    <w:p w:rsidR="007C416D" w:rsidRPr="007C416D" w:rsidRDefault="007C416D" w:rsidP="007C416D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4"/>
          <w:lang w:eastAsia="ru-RU"/>
        </w:rPr>
      </w:pPr>
      <w:r w:rsidRPr="007C416D">
        <w:rPr>
          <w:color w:val="000000"/>
          <w:sz w:val="28"/>
          <w:szCs w:val="24"/>
          <w:lang w:eastAsia="ru-RU"/>
        </w:rPr>
        <w:t xml:space="preserve">Продолжительность академического часа: 30 минут. </w:t>
      </w:r>
    </w:p>
    <w:p w:rsidR="007C416D" w:rsidRPr="007C416D" w:rsidRDefault="007C416D" w:rsidP="007C416D">
      <w:pPr>
        <w:widowControl/>
        <w:shd w:val="clear" w:color="auto" w:fill="FFFFFF"/>
        <w:autoSpaceDE/>
        <w:autoSpaceDN/>
        <w:spacing w:line="360" w:lineRule="auto"/>
        <w:jc w:val="both"/>
        <w:rPr>
          <w:color w:val="000000"/>
          <w:sz w:val="28"/>
          <w:szCs w:val="24"/>
          <w:lang w:eastAsia="ru-RU"/>
        </w:rPr>
      </w:pPr>
      <w:r w:rsidRPr="007C416D">
        <w:rPr>
          <w:color w:val="000000"/>
          <w:sz w:val="28"/>
          <w:szCs w:val="24"/>
          <w:lang w:eastAsia="ru-RU"/>
        </w:rPr>
        <w:t xml:space="preserve">Количество человек в группе: </w:t>
      </w:r>
      <w:r w:rsidR="00F17500">
        <w:rPr>
          <w:color w:val="000000"/>
          <w:sz w:val="28"/>
          <w:szCs w:val="24"/>
          <w:lang w:eastAsia="ru-RU"/>
        </w:rPr>
        <w:t>5</w:t>
      </w:r>
      <w:r>
        <w:rPr>
          <w:color w:val="000000"/>
          <w:sz w:val="28"/>
          <w:szCs w:val="24"/>
          <w:lang w:eastAsia="ru-RU"/>
        </w:rPr>
        <w:t xml:space="preserve"> – </w:t>
      </w:r>
      <w:r w:rsidR="00F17500">
        <w:rPr>
          <w:color w:val="000000"/>
          <w:sz w:val="28"/>
          <w:szCs w:val="24"/>
          <w:lang w:eastAsia="ru-RU"/>
        </w:rPr>
        <w:t>7</w:t>
      </w:r>
      <w:r w:rsidRPr="007C416D">
        <w:rPr>
          <w:color w:val="000000"/>
          <w:sz w:val="28"/>
          <w:szCs w:val="24"/>
          <w:lang w:eastAsia="ru-RU"/>
        </w:rPr>
        <w:t>.</w:t>
      </w:r>
    </w:p>
    <w:p w:rsidR="001C55AC" w:rsidRDefault="00DE0EC3" w:rsidP="007C416D">
      <w:pPr>
        <w:tabs>
          <w:tab w:val="left" w:pos="7676"/>
        </w:tabs>
        <w:spacing w:line="314" w:lineRule="exact"/>
        <w:ind w:right="1" w:firstLine="709"/>
        <w:jc w:val="both"/>
        <w:rPr>
          <w:sz w:val="28"/>
        </w:rPr>
      </w:pPr>
      <w:r>
        <w:rPr>
          <w:b/>
          <w:sz w:val="28"/>
        </w:rPr>
        <w:t>Форма занятий</w:t>
      </w:r>
      <w:r w:rsidR="007C416D">
        <w:rPr>
          <w:b/>
          <w:sz w:val="28"/>
        </w:rPr>
        <w:t xml:space="preserve"> </w:t>
      </w:r>
      <w:r w:rsidR="007C416D">
        <w:rPr>
          <w:sz w:val="28"/>
        </w:rPr>
        <w:t>–</w:t>
      </w:r>
      <w:r>
        <w:rPr>
          <w:sz w:val="28"/>
        </w:rPr>
        <w:t xml:space="preserve"> </w:t>
      </w:r>
      <w:r>
        <w:rPr>
          <w:spacing w:val="-2"/>
          <w:sz w:val="28"/>
        </w:rPr>
        <w:t>очная</w:t>
      </w:r>
      <w:r w:rsidR="009C594D">
        <w:rPr>
          <w:spacing w:val="-2"/>
          <w:sz w:val="28"/>
        </w:rPr>
        <w:t>.</w:t>
      </w:r>
    </w:p>
    <w:p w:rsidR="001C55AC" w:rsidRDefault="00DE0EC3" w:rsidP="007C416D">
      <w:pPr>
        <w:pStyle w:val="11"/>
        <w:spacing w:before="168" w:line="360" w:lineRule="auto"/>
        <w:ind w:left="3027" w:right="1"/>
      </w:pPr>
      <w:r>
        <w:t xml:space="preserve">1.2. Цели и задачи </w:t>
      </w:r>
      <w:r>
        <w:rPr>
          <w:spacing w:val="-2"/>
        </w:rPr>
        <w:t>программы.</w:t>
      </w:r>
    </w:p>
    <w:p w:rsidR="001C55AC" w:rsidRDefault="00DE0EC3" w:rsidP="007C416D">
      <w:pPr>
        <w:pStyle w:val="a3"/>
        <w:spacing w:before="154" w:line="360" w:lineRule="auto"/>
        <w:ind w:firstLine="710"/>
        <w:contextualSpacing/>
        <w:jc w:val="both"/>
        <w:rPr>
          <w:rFonts w:ascii="Calibri" w:hAnsi="Calibri"/>
          <w:sz w:val="22"/>
        </w:rPr>
      </w:pPr>
      <w:r>
        <w:rPr>
          <w:b/>
        </w:rPr>
        <w:t xml:space="preserve">Цель программы: </w:t>
      </w:r>
      <w:r w:rsidR="007C416D">
        <w:t>формирование у</w:t>
      </w:r>
      <w:r>
        <w:t xml:space="preserve"> детей новы</w:t>
      </w:r>
      <w:r w:rsidR="007C416D">
        <w:t>х</w:t>
      </w:r>
      <w:r>
        <w:t xml:space="preserve"> з</w:t>
      </w:r>
      <w:r w:rsidR="004773A9">
        <w:t>нани</w:t>
      </w:r>
      <w:r w:rsidR="007C416D">
        <w:t>й</w:t>
      </w:r>
      <w:r w:rsidR="004773A9">
        <w:t xml:space="preserve"> и умени</w:t>
      </w:r>
      <w:r w:rsidR="007C416D">
        <w:t>й</w:t>
      </w:r>
      <w:r w:rsidR="004773A9">
        <w:t xml:space="preserve"> через занятия</w:t>
      </w:r>
      <w:r>
        <w:t xml:space="preserve"> изобразительным искусством и </w:t>
      </w:r>
      <w:r w:rsidR="004773A9">
        <w:t>конструировани</w:t>
      </w:r>
      <w:r w:rsidR="007C416D">
        <w:t>ем</w:t>
      </w:r>
      <w:r w:rsidR="004773A9">
        <w:t xml:space="preserve"> из различных материалов.</w:t>
      </w:r>
    </w:p>
    <w:p w:rsidR="001C55AC" w:rsidRDefault="00DE0EC3" w:rsidP="007C416D">
      <w:pPr>
        <w:pStyle w:val="11"/>
        <w:spacing w:line="360" w:lineRule="auto"/>
        <w:contextualSpacing/>
      </w:pPr>
      <w:r>
        <w:t xml:space="preserve">Задачи </w:t>
      </w:r>
      <w:r>
        <w:rPr>
          <w:spacing w:val="-2"/>
        </w:rPr>
        <w:t>программы.</w:t>
      </w:r>
    </w:p>
    <w:p w:rsidR="001C55AC" w:rsidRPr="007C416D" w:rsidRDefault="00DE0EC3" w:rsidP="007C416D">
      <w:pPr>
        <w:pStyle w:val="a3"/>
        <w:spacing w:before="158" w:line="360" w:lineRule="auto"/>
        <w:ind w:left="852"/>
        <w:contextualSpacing/>
        <w:jc w:val="both"/>
        <w:rPr>
          <w:i/>
        </w:rPr>
      </w:pPr>
      <w:r w:rsidRPr="007C416D">
        <w:rPr>
          <w:i/>
          <w:spacing w:val="-2"/>
        </w:rPr>
        <w:t>Воспитательные:</w:t>
      </w:r>
    </w:p>
    <w:p w:rsidR="001C55AC" w:rsidRDefault="00DE0EC3" w:rsidP="007C416D">
      <w:pPr>
        <w:pStyle w:val="a3"/>
        <w:spacing w:before="158" w:line="360" w:lineRule="auto"/>
        <w:ind w:firstLine="710"/>
        <w:contextualSpacing/>
        <w:jc w:val="both"/>
      </w:pPr>
      <w:r>
        <w:t>-</w:t>
      </w:r>
      <w:r w:rsidR="007C416D">
        <w:t xml:space="preserve"> с</w:t>
      </w:r>
      <w:r>
        <w:t>формировать устойчивый интерес к изобразительному искусству и занятиям художественным творчеством;</w:t>
      </w:r>
    </w:p>
    <w:p w:rsidR="001C55AC" w:rsidRDefault="00DE0EC3" w:rsidP="007C416D">
      <w:pPr>
        <w:pStyle w:val="a3"/>
        <w:spacing w:line="360" w:lineRule="auto"/>
        <w:ind w:firstLine="710"/>
        <w:contextualSpacing/>
        <w:jc w:val="both"/>
      </w:pPr>
      <w:r>
        <w:t>-</w:t>
      </w:r>
      <w:r w:rsidR="007C416D">
        <w:t xml:space="preserve"> </w:t>
      </w:r>
      <w:r>
        <w:t xml:space="preserve">поощрять развитие личностных качеств: активности, инициативности, воли, </w:t>
      </w:r>
      <w:r w:rsidR="007C416D">
        <w:t>любознательности;</w:t>
      </w:r>
    </w:p>
    <w:p w:rsidR="001C55AC" w:rsidRPr="007C416D" w:rsidRDefault="00DE0EC3" w:rsidP="007C416D">
      <w:pPr>
        <w:pStyle w:val="a3"/>
        <w:spacing w:before="3" w:line="360" w:lineRule="auto"/>
        <w:ind w:left="852"/>
        <w:contextualSpacing/>
        <w:jc w:val="both"/>
        <w:rPr>
          <w:i/>
        </w:rPr>
      </w:pPr>
      <w:r>
        <w:t>-</w:t>
      </w:r>
      <w:r w:rsidR="007C416D">
        <w:t xml:space="preserve"> </w:t>
      </w:r>
      <w:r>
        <w:t xml:space="preserve">воспитать терпение, волю, усидчивость, трудолюбие, аккуратность. </w:t>
      </w:r>
      <w:r w:rsidRPr="007C416D">
        <w:rPr>
          <w:i/>
          <w:spacing w:val="-2"/>
        </w:rPr>
        <w:t>Развивающие:</w:t>
      </w:r>
    </w:p>
    <w:p w:rsidR="001C55AC" w:rsidRDefault="00DE0EC3" w:rsidP="007C416D">
      <w:pPr>
        <w:pStyle w:val="a3"/>
        <w:tabs>
          <w:tab w:val="left" w:pos="2089"/>
          <w:tab w:val="left" w:pos="2463"/>
          <w:tab w:val="left" w:pos="3365"/>
          <w:tab w:val="left" w:pos="6928"/>
          <w:tab w:val="left" w:pos="8550"/>
        </w:tabs>
        <w:spacing w:line="360" w:lineRule="auto"/>
        <w:ind w:firstLine="710"/>
        <w:contextualSpacing/>
        <w:jc w:val="both"/>
      </w:pPr>
      <w:r>
        <w:rPr>
          <w:spacing w:val="-2"/>
        </w:rPr>
        <w:t>-</w:t>
      </w:r>
      <w:r w:rsidR="007C416D">
        <w:rPr>
          <w:spacing w:val="-2"/>
        </w:rPr>
        <w:t xml:space="preserve"> </w:t>
      </w:r>
      <w:r>
        <w:rPr>
          <w:spacing w:val="-2"/>
        </w:rPr>
        <w:t>развить</w:t>
      </w:r>
      <w:r w:rsidR="007C416D">
        <w:t xml:space="preserve"> </w:t>
      </w:r>
      <w:r>
        <w:rPr>
          <w:spacing w:val="-2"/>
        </w:rPr>
        <w:t>чувственно-эмоциональные</w:t>
      </w:r>
      <w:r w:rsidR="007C416D">
        <w:t xml:space="preserve"> </w:t>
      </w:r>
      <w:r>
        <w:rPr>
          <w:spacing w:val="-2"/>
        </w:rPr>
        <w:t>проявления</w:t>
      </w:r>
      <w:r w:rsidR="007C416D">
        <w:t xml:space="preserve"> </w:t>
      </w:r>
      <w:r>
        <w:rPr>
          <w:spacing w:val="-2"/>
        </w:rPr>
        <w:t xml:space="preserve">внимания, </w:t>
      </w:r>
      <w:r>
        <w:t>памяти, фантазии, воображения;</w:t>
      </w:r>
    </w:p>
    <w:p w:rsidR="001C55AC" w:rsidRDefault="00DE0EC3" w:rsidP="007C416D">
      <w:pPr>
        <w:pStyle w:val="a3"/>
        <w:tabs>
          <w:tab w:val="left" w:pos="2137"/>
          <w:tab w:val="left" w:pos="4445"/>
          <w:tab w:val="left" w:pos="5332"/>
          <w:tab w:val="left" w:pos="7106"/>
          <w:tab w:val="left" w:pos="8190"/>
          <w:tab w:val="left" w:pos="8626"/>
        </w:tabs>
        <w:spacing w:line="360" w:lineRule="auto"/>
        <w:ind w:firstLine="710"/>
        <w:contextualSpacing/>
        <w:jc w:val="both"/>
      </w:pPr>
      <w:r>
        <w:rPr>
          <w:spacing w:val="-2"/>
        </w:rPr>
        <w:t>-</w:t>
      </w:r>
      <w:r w:rsidR="007C416D">
        <w:rPr>
          <w:spacing w:val="-2"/>
        </w:rPr>
        <w:t xml:space="preserve"> </w:t>
      </w:r>
      <w:r>
        <w:rPr>
          <w:spacing w:val="-2"/>
        </w:rPr>
        <w:t>развить</w:t>
      </w:r>
      <w:r w:rsidR="007C416D">
        <w:t xml:space="preserve"> </w:t>
      </w:r>
      <w:r>
        <w:rPr>
          <w:spacing w:val="-2"/>
        </w:rPr>
        <w:t>художественный</w:t>
      </w:r>
      <w:r w:rsidR="007C416D">
        <w:t xml:space="preserve"> </w:t>
      </w:r>
      <w:r>
        <w:rPr>
          <w:spacing w:val="-4"/>
        </w:rPr>
        <w:t>вкус,</w:t>
      </w:r>
      <w:r w:rsidR="007C416D">
        <w:t xml:space="preserve"> </w:t>
      </w:r>
      <w:r>
        <w:rPr>
          <w:spacing w:val="-2"/>
        </w:rPr>
        <w:t>способность</w:t>
      </w:r>
      <w:r w:rsidR="007C416D">
        <w:t xml:space="preserve"> </w:t>
      </w:r>
      <w:r>
        <w:rPr>
          <w:spacing w:val="-2"/>
        </w:rPr>
        <w:t>видеть</w:t>
      </w:r>
      <w:r w:rsidR="007C416D">
        <w:t xml:space="preserve"> </w:t>
      </w:r>
      <w:r>
        <w:rPr>
          <w:spacing w:val="-10"/>
        </w:rPr>
        <w:t>и</w:t>
      </w:r>
      <w:r w:rsidR="007C416D">
        <w:t xml:space="preserve"> </w:t>
      </w:r>
      <w:r>
        <w:rPr>
          <w:spacing w:val="-2"/>
        </w:rPr>
        <w:t>понимать прекрасное;</w:t>
      </w:r>
    </w:p>
    <w:p w:rsidR="001C55AC" w:rsidRDefault="00DE0EC3" w:rsidP="007C416D">
      <w:pPr>
        <w:pStyle w:val="a3"/>
        <w:spacing w:line="360" w:lineRule="auto"/>
        <w:ind w:left="852"/>
        <w:contextualSpacing/>
        <w:jc w:val="both"/>
      </w:pPr>
      <w:r>
        <w:t>-</w:t>
      </w:r>
      <w:r w:rsidR="007C416D">
        <w:t xml:space="preserve"> </w:t>
      </w:r>
      <w:r>
        <w:t xml:space="preserve">улучшить моторику и точность </w:t>
      </w:r>
      <w:r>
        <w:rPr>
          <w:spacing w:val="-2"/>
        </w:rPr>
        <w:t>глазомера;</w:t>
      </w:r>
    </w:p>
    <w:p w:rsidR="001C55AC" w:rsidRDefault="00DE0EC3" w:rsidP="007C416D">
      <w:pPr>
        <w:pStyle w:val="a3"/>
        <w:tabs>
          <w:tab w:val="left" w:pos="2190"/>
          <w:tab w:val="left" w:pos="4732"/>
          <w:tab w:val="left" w:pos="5946"/>
          <w:tab w:val="left" w:pos="6440"/>
          <w:tab w:val="left" w:pos="7731"/>
        </w:tabs>
        <w:spacing w:before="143" w:line="360" w:lineRule="auto"/>
        <w:ind w:firstLine="710"/>
        <w:contextualSpacing/>
        <w:jc w:val="both"/>
      </w:pPr>
      <w:r>
        <w:rPr>
          <w:spacing w:val="-2"/>
        </w:rPr>
        <w:t>-</w:t>
      </w:r>
      <w:r w:rsidR="007C416D">
        <w:rPr>
          <w:spacing w:val="-2"/>
        </w:rPr>
        <w:t xml:space="preserve"> </w:t>
      </w:r>
      <w:r>
        <w:rPr>
          <w:spacing w:val="-2"/>
        </w:rPr>
        <w:t>развить</w:t>
      </w:r>
      <w:r w:rsidR="007C416D">
        <w:t xml:space="preserve"> </w:t>
      </w:r>
      <w:r>
        <w:rPr>
          <w:spacing w:val="-2"/>
        </w:rPr>
        <w:t>коммуникативные</w:t>
      </w:r>
      <w:r w:rsidR="007C416D">
        <w:t xml:space="preserve"> </w:t>
      </w:r>
      <w:r>
        <w:rPr>
          <w:spacing w:val="-2"/>
        </w:rPr>
        <w:t>умения</w:t>
      </w:r>
      <w:r w:rsidR="007C416D">
        <w:t xml:space="preserve"> </w:t>
      </w:r>
      <w:r>
        <w:rPr>
          <w:spacing w:val="-10"/>
        </w:rPr>
        <w:t>и</w:t>
      </w:r>
      <w:r w:rsidR="007C416D">
        <w:t xml:space="preserve"> </w:t>
      </w:r>
      <w:r>
        <w:rPr>
          <w:spacing w:val="-2"/>
        </w:rPr>
        <w:t>навыки,</w:t>
      </w:r>
      <w:r w:rsidR="007C416D">
        <w:t xml:space="preserve"> </w:t>
      </w:r>
      <w:r>
        <w:rPr>
          <w:spacing w:val="-2"/>
        </w:rPr>
        <w:t xml:space="preserve">обеспечивающие </w:t>
      </w:r>
      <w:r>
        <w:t>совместную деятельность в группе.</w:t>
      </w:r>
    </w:p>
    <w:p w:rsidR="001C55AC" w:rsidRPr="007C416D" w:rsidRDefault="00DE0EC3" w:rsidP="007C416D">
      <w:pPr>
        <w:pStyle w:val="a3"/>
        <w:spacing w:line="360" w:lineRule="auto"/>
        <w:ind w:left="852"/>
        <w:contextualSpacing/>
        <w:jc w:val="both"/>
        <w:rPr>
          <w:i/>
        </w:rPr>
      </w:pPr>
      <w:r w:rsidRPr="007C416D">
        <w:rPr>
          <w:i/>
          <w:spacing w:val="-2"/>
        </w:rPr>
        <w:t>Обучающие:</w:t>
      </w:r>
    </w:p>
    <w:p w:rsidR="001C55AC" w:rsidRDefault="00DE0EC3" w:rsidP="007C416D">
      <w:pPr>
        <w:pStyle w:val="a3"/>
        <w:tabs>
          <w:tab w:val="left" w:pos="2790"/>
          <w:tab w:val="left" w:pos="3773"/>
          <w:tab w:val="left" w:pos="4219"/>
          <w:tab w:val="left" w:pos="6080"/>
          <w:tab w:val="left" w:pos="7846"/>
          <w:tab w:val="left" w:pos="8321"/>
        </w:tabs>
        <w:spacing w:before="67" w:line="360" w:lineRule="auto"/>
        <w:ind w:firstLine="710"/>
        <w:contextualSpacing/>
        <w:jc w:val="both"/>
      </w:pPr>
      <w:r>
        <w:rPr>
          <w:spacing w:val="-2"/>
        </w:rPr>
        <w:t>-</w:t>
      </w:r>
      <w:r w:rsidR="007C416D">
        <w:rPr>
          <w:spacing w:val="-2"/>
        </w:rPr>
        <w:t xml:space="preserve"> </w:t>
      </w:r>
      <w:r>
        <w:rPr>
          <w:spacing w:val="-2"/>
        </w:rPr>
        <w:t>познакомить</w:t>
      </w:r>
      <w:r w:rsidR="007C416D">
        <w:t xml:space="preserve"> </w:t>
      </w:r>
      <w:r>
        <w:rPr>
          <w:spacing w:val="-4"/>
        </w:rPr>
        <w:t>детей</w:t>
      </w:r>
      <w:r w:rsidR="007C416D">
        <w:t xml:space="preserve"> </w:t>
      </w:r>
      <w:r>
        <w:rPr>
          <w:spacing w:val="-10"/>
        </w:rPr>
        <w:t>с</w:t>
      </w:r>
      <w:r w:rsidR="007C416D">
        <w:t xml:space="preserve"> </w:t>
      </w:r>
      <w:r>
        <w:rPr>
          <w:spacing w:val="-2"/>
        </w:rPr>
        <w:t>построением</w:t>
      </w:r>
      <w:r w:rsidR="007C416D">
        <w:t xml:space="preserve"> </w:t>
      </w:r>
      <w:r>
        <w:rPr>
          <w:spacing w:val="-2"/>
        </w:rPr>
        <w:t>композиции</w:t>
      </w:r>
      <w:r w:rsidR="007C416D">
        <w:t xml:space="preserve"> </w:t>
      </w:r>
      <w:r>
        <w:rPr>
          <w:spacing w:val="-10"/>
        </w:rPr>
        <w:t>и</w:t>
      </w:r>
      <w:r w:rsidR="007C416D">
        <w:t xml:space="preserve"> в</w:t>
      </w:r>
      <w:r>
        <w:rPr>
          <w:spacing w:val="-2"/>
        </w:rPr>
        <w:t xml:space="preserve">ыделением </w:t>
      </w:r>
      <w:r>
        <w:t>композиционного центра;</w:t>
      </w:r>
    </w:p>
    <w:p w:rsidR="001C55AC" w:rsidRDefault="00DE0EC3" w:rsidP="007C416D">
      <w:pPr>
        <w:pStyle w:val="a3"/>
        <w:spacing w:line="360" w:lineRule="auto"/>
        <w:ind w:left="852"/>
        <w:contextualSpacing/>
        <w:jc w:val="both"/>
      </w:pPr>
      <w:r>
        <w:t>-</w:t>
      </w:r>
      <w:r w:rsidR="007C416D">
        <w:t xml:space="preserve"> </w:t>
      </w:r>
      <w:r>
        <w:t xml:space="preserve">познакомить с основами </w:t>
      </w:r>
      <w:proofErr w:type="spellStart"/>
      <w:r>
        <w:t>цветоведения</w:t>
      </w:r>
      <w:proofErr w:type="spellEnd"/>
      <w:r>
        <w:t xml:space="preserve"> и стилизации</w:t>
      </w:r>
      <w:r>
        <w:rPr>
          <w:spacing w:val="-2"/>
        </w:rPr>
        <w:t xml:space="preserve"> предметов;</w:t>
      </w:r>
    </w:p>
    <w:p w:rsidR="001C55AC" w:rsidRDefault="00DE0EC3" w:rsidP="007C416D">
      <w:pPr>
        <w:pStyle w:val="a3"/>
        <w:spacing w:before="164" w:line="360" w:lineRule="auto"/>
        <w:ind w:firstLine="710"/>
        <w:contextualSpacing/>
        <w:jc w:val="both"/>
      </w:pPr>
      <w:r>
        <w:lastRenderedPageBreak/>
        <w:t>-</w:t>
      </w:r>
      <w:r w:rsidR="007C416D">
        <w:t xml:space="preserve"> </w:t>
      </w:r>
      <w:r>
        <w:t>научить пользоваться различными художественными материалами и техниками изобразительной деятельности;</w:t>
      </w:r>
    </w:p>
    <w:p w:rsidR="001C55AC" w:rsidRDefault="00DE0EC3" w:rsidP="007C416D">
      <w:pPr>
        <w:pStyle w:val="a3"/>
        <w:spacing w:line="360" w:lineRule="auto"/>
        <w:ind w:left="852"/>
        <w:contextualSpacing/>
        <w:jc w:val="both"/>
      </w:pPr>
      <w:r>
        <w:t>-</w:t>
      </w:r>
      <w:r w:rsidR="007C416D">
        <w:t xml:space="preserve"> </w:t>
      </w:r>
      <w:r>
        <w:t xml:space="preserve">дать понятия о свойствах различной бумаги, картона и способах работы </w:t>
      </w:r>
      <w:r>
        <w:rPr>
          <w:spacing w:val="-10"/>
        </w:rPr>
        <w:t>с</w:t>
      </w:r>
      <w:r w:rsidR="007C416D">
        <w:rPr>
          <w:spacing w:val="-10"/>
        </w:rPr>
        <w:t xml:space="preserve"> </w:t>
      </w:r>
      <w:r>
        <w:rPr>
          <w:spacing w:val="-2"/>
        </w:rPr>
        <w:t>ними;</w:t>
      </w:r>
    </w:p>
    <w:p w:rsidR="001C55AC" w:rsidRDefault="00DE0EC3" w:rsidP="007C416D">
      <w:pPr>
        <w:pStyle w:val="a3"/>
        <w:spacing w:before="163" w:line="360" w:lineRule="auto"/>
        <w:ind w:left="0" w:firstLine="851"/>
        <w:contextualSpacing/>
        <w:jc w:val="both"/>
      </w:pPr>
      <w:r>
        <w:t>-</w:t>
      </w:r>
      <w:r w:rsidR="007C416D">
        <w:t xml:space="preserve"> </w:t>
      </w:r>
      <w:r>
        <w:t xml:space="preserve">познакомить детей с некоторыми способами и техниками лепки </w:t>
      </w:r>
      <w:r>
        <w:rPr>
          <w:spacing w:val="-5"/>
        </w:rPr>
        <w:t>из</w:t>
      </w:r>
      <w:r w:rsidR="007C416D">
        <w:rPr>
          <w:spacing w:val="-5"/>
        </w:rPr>
        <w:t xml:space="preserve"> </w:t>
      </w:r>
      <w:r>
        <w:t xml:space="preserve">воздушного </w:t>
      </w:r>
      <w:r>
        <w:rPr>
          <w:spacing w:val="-2"/>
        </w:rPr>
        <w:t>пластилина;</w:t>
      </w:r>
    </w:p>
    <w:p w:rsidR="009C594D" w:rsidRDefault="00DE0EC3" w:rsidP="007C416D">
      <w:pPr>
        <w:pStyle w:val="a3"/>
        <w:tabs>
          <w:tab w:val="left" w:pos="2713"/>
          <w:tab w:val="left" w:pos="3615"/>
          <w:tab w:val="left" w:pos="3984"/>
          <w:tab w:val="left" w:pos="5360"/>
          <w:tab w:val="left" w:pos="7866"/>
          <w:tab w:val="left" w:pos="8370"/>
        </w:tabs>
        <w:spacing w:before="163" w:line="360" w:lineRule="auto"/>
        <w:ind w:firstLine="710"/>
        <w:contextualSpacing/>
        <w:jc w:val="both"/>
        <w:rPr>
          <w:spacing w:val="-2"/>
        </w:rPr>
      </w:pPr>
      <w:r>
        <w:rPr>
          <w:spacing w:val="-2"/>
        </w:rPr>
        <w:t>-</w:t>
      </w:r>
      <w:r w:rsidR="007C416D">
        <w:rPr>
          <w:spacing w:val="-2"/>
        </w:rPr>
        <w:t xml:space="preserve"> </w:t>
      </w:r>
      <w:r>
        <w:rPr>
          <w:spacing w:val="-2"/>
        </w:rPr>
        <w:t>познакомить</w:t>
      </w:r>
      <w:r w:rsidR="007C416D">
        <w:t xml:space="preserve"> </w:t>
      </w:r>
      <w:r>
        <w:rPr>
          <w:spacing w:val="-4"/>
        </w:rPr>
        <w:t>ребят</w:t>
      </w:r>
      <w:r w:rsidR="007C416D">
        <w:t xml:space="preserve"> </w:t>
      </w:r>
      <w:r>
        <w:rPr>
          <w:spacing w:val="-10"/>
        </w:rPr>
        <w:t>с</w:t>
      </w:r>
      <w:r w:rsidR="007C416D">
        <w:t xml:space="preserve"> </w:t>
      </w:r>
      <w:r>
        <w:rPr>
          <w:spacing w:val="-2"/>
        </w:rPr>
        <w:t>основами</w:t>
      </w:r>
      <w:r w:rsidR="007C416D">
        <w:t xml:space="preserve"> </w:t>
      </w:r>
      <w:r>
        <w:rPr>
          <w:spacing w:val="-2"/>
        </w:rPr>
        <w:t>формообразования</w:t>
      </w:r>
      <w:r w:rsidR="007C416D">
        <w:t xml:space="preserve"> </w:t>
      </w:r>
      <w:r>
        <w:rPr>
          <w:spacing w:val="-6"/>
        </w:rPr>
        <w:t>из</w:t>
      </w:r>
      <w:r w:rsidR="007C416D">
        <w:t xml:space="preserve"> </w:t>
      </w:r>
      <w:r>
        <w:rPr>
          <w:spacing w:val="-2"/>
        </w:rPr>
        <w:t>природного материала.</w:t>
      </w:r>
      <w:r w:rsidR="009C594D">
        <w:rPr>
          <w:spacing w:val="-2"/>
        </w:rPr>
        <w:br w:type="page"/>
      </w:r>
    </w:p>
    <w:p w:rsidR="007C416D" w:rsidRDefault="00DE0EC3" w:rsidP="007C416D">
      <w:pPr>
        <w:spacing w:before="11" w:line="362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1.3. Содержание программы</w:t>
      </w:r>
    </w:p>
    <w:p w:rsidR="001C55AC" w:rsidRDefault="00DE0EC3" w:rsidP="007C416D">
      <w:pPr>
        <w:spacing w:before="11" w:line="362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Учебный план</w:t>
      </w:r>
    </w:p>
    <w:tbl>
      <w:tblPr>
        <w:tblStyle w:val="TableNormal"/>
        <w:tblW w:w="9892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826"/>
        <w:gridCol w:w="994"/>
        <w:gridCol w:w="1421"/>
        <w:gridCol w:w="1556"/>
        <w:gridCol w:w="2408"/>
      </w:tblGrid>
      <w:tr w:rsidR="001C55AC" w:rsidRPr="007C416D" w:rsidTr="009C594D">
        <w:trPr>
          <w:trHeight w:val="484"/>
        </w:trPr>
        <w:tc>
          <w:tcPr>
            <w:tcW w:w="687" w:type="dxa"/>
            <w:vMerge w:val="restart"/>
          </w:tcPr>
          <w:p w:rsidR="001C55AC" w:rsidRPr="007C416D" w:rsidRDefault="00DE0EC3" w:rsidP="00433FA4">
            <w:pPr>
              <w:pStyle w:val="TableParagraph"/>
              <w:spacing w:line="319" w:lineRule="exact"/>
              <w:ind w:left="206" w:right="1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10"/>
                <w:sz w:val="24"/>
                <w:szCs w:val="24"/>
              </w:rPr>
              <w:t>№</w:t>
            </w:r>
          </w:p>
          <w:p w:rsidR="001C55AC" w:rsidRPr="007C416D" w:rsidRDefault="00DE0EC3" w:rsidP="00433FA4">
            <w:pPr>
              <w:pStyle w:val="TableParagraph"/>
              <w:spacing w:before="163"/>
              <w:ind w:left="182" w:right="1"/>
              <w:rPr>
                <w:b/>
                <w:sz w:val="24"/>
                <w:szCs w:val="24"/>
              </w:rPr>
            </w:pPr>
            <w:proofErr w:type="spellStart"/>
            <w:r w:rsidRPr="007C416D">
              <w:rPr>
                <w:b/>
                <w:spacing w:val="-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26" w:type="dxa"/>
            <w:vMerge w:val="restart"/>
          </w:tcPr>
          <w:p w:rsidR="001C55AC" w:rsidRPr="007C416D" w:rsidRDefault="00DE0EC3" w:rsidP="00433FA4">
            <w:pPr>
              <w:pStyle w:val="TableParagraph"/>
              <w:spacing w:before="242"/>
              <w:ind w:left="642" w:right="1"/>
              <w:rPr>
                <w:b/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 xml:space="preserve">Название </w:t>
            </w:r>
            <w:r w:rsidRPr="007C416D">
              <w:rPr>
                <w:b/>
                <w:spacing w:val="-2"/>
                <w:sz w:val="24"/>
                <w:szCs w:val="24"/>
              </w:rPr>
              <w:t>раздела</w:t>
            </w:r>
          </w:p>
        </w:tc>
        <w:tc>
          <w:tcPr>
            <w:tcW w:w="3971" w:type="dxa"/>
            <w:gridSpan w:val="3"/>
          </w:tcPr>
          <w:p w:rsidR="001C55AC" w:rsidRPr="007C416D" w:rsidRDefault="00DE0EC3" w:rsidP="00433FA4">
            <w:pPr>
              <w:pStyle w:val="TableParagraph"/>
              <w:spacing w:line="314" w:lineRule="exact"/>
              <w:ind w:left="844" w:right="1"/>
              <w:rPr>
                <w:b/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 xml:space="preserve">Количество </w:t>
            </w:r>
            <w:r w:rsidRPr="007C416D">
              <w:rPr>
                <w:b/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2408" w:type="dxa"/>
            <w:vMerge w:val="restart"/>
          </w:tcPr>
          <w:p w:rsidR="001C55AC" w:rsidRPr="007C416D" w:rsidRDefault="00DE0EC3" w:rsidP="00433FA4">
            <w:pPr>
              <w:pStyle w:val="TableParagraph"/>
              <w:spacing w:line="319" w:lineRule="exact"/>
              <w:ind w:left="662" w:right="1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Формы</w:t>
            </w:r>
          </w:p>
          <w:p w:rsidR="001C55AC" w:rsidRPr="007C416D" w:rsidRDefault="00DE0EC3" w:rsidP="00433FA4">
            <w:pPr>
              <w:pStyle w:val="TableParagraph"/>
              <w:spacing w:before="163"/>
              <w:ind w:left="527" w:right="1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контроля</w:t>
            </w:r>
          </w:p>
        </w:tc>
      </w:tr>
      <w:tr w:rsidR="001C55AC" w:rsidRPr="007C416D" w:rsidTr="009C594D">
        <w:trPr>
          <w:trHeight w:val="484"/>
        </w:trPr>
        <w:tc>
          <w:tcPr>
            <w:tcW w:w="687" w:type="dxa"/>
            <w:vMerge/>
            <w:tcBorders>
              <w:top w:val="nil"/>
            </w:tcBorders>
          </w:tcPr>
          <w:p w:rsidR="001C55AC" w:rsidRPr="007C416D" w:rsidRDefault="001C55AC" w:rsidP="00433FA4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2826" w:type="dxa"/>
            <w:vMerge/>
            <w:tcBorders>
              <w:top w:val="nil"/>
            </w:tcBorders>
          </w:tcPr>
          <w:p w:rsidR="001C55AC" w:rsidRPr="007C416D" w:rsidRDefault="001C55AC" w:rsidP="00433FA4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1C55AC" w:rsidRPr="007C416D" w:rsidRDefault="00DE0EC3" w:rsidP="00433FA4">
            <w:pPr>
              <w:pStyle w:val="TableParagraph"/>
              <w:spacing w:line="314" w:lineRule="exact"/>
              <w:ind w:left="14" w:right="1"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21" w:type="dxa"/>
          </w:tcPr>
          <w:p w:rsidR="001C55AC" w:rsidRPr="007C416D" w:rsidRDefault="00DE0EC3" w:rsidP="00433FA4">
            <w:pPr>
              <w:pStyle w:val="TableParagraph"/>
              <w:spacing w:line="314" w:lineRule="exact"/>
              <w:ind w:left="9" w:right="1"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556" w:type="dxa"/>
          </w:tcPr>
          <w:p w:rsidR="001C55AC" w:rsidRPr="007C416D" w:rsidRDefault="00DE0EC3" w:rsidP="00433FA4">
            <w:pPr>
              <w:pStyle w:val="TableParagraph"/>
              <w:spacing w:line="314" w:lineRule="exact"/>
              <w:ind w:left="9" w:right="1"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1C55AC" w:rsidRPr="007C416D" w:rsidRDefault="001C55AC" w:rsidP="00433FA4">
            <w:pPr>
              <w:ind w:right="1"/>
              <w:rPr>
                <w:sz w:val="24"/>
                <w:szCs w:val="24"/>
              </w:rPr>
            </w:pPr>
          </w:p>
        </w:tc>
      </w:tr>
      <w:tr w:rsidR="001C55AC" w:rsidRPr="007C416D" w:rsidTr="009C594D">
        <w:trPr>
          <w:trHeight w:val="528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spacing w:before="232"/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line="314" w:lineRule="exact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Изобразительное</w:t>
            </w:r>
          </w:p>
          <w:p w:rsidR="001C55AC" w:rsidRPr="007C416D" w:rsidRDefault="00DE0EC3" w:rsidP="007C416D">
            <w:pPr>
              <w:pStyle w:val="TableParagraph"/>
              <w:spacing w:before="158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994" w:type="dxa"/>
          </w:tcPr>
          <w:p w:rsidR="001C55AC" w:rsidRPr="007C416D" w:rsidRDefault="00C65E2E" w:rsidP="007C416D">
            <w:pPr>
              <w:pStyle w:val="TableParagraph"/>
              <w:spacing w:before="232"/>
              <w:ind w:left="14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</w:t>
            </w:r>
            <w:r w:rsidR="00DE0EC3" w:rsidRPr="007C416D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232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1C55AC" w:rsidRPr="007C416D" w:rsidRDefault="00C65E2E" w:rsidP="007C416D">
            <w:pPr>
              <w:pStyle w:val="TableParagraph"/>
              <w:spacing w:before="232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2408" w:type="dxa"/>
          </w:tcPr>
          <w:p w:rsidR="001C55AC" w:rsidRPr="007C416D" w:rsidRDefault="001C55AC" w:rsidP="007C416D">
            <w:pPr>
              <w:pStyle w:val="TableParagraph"/>
              <w:ind w:left="140" w:right="1"/>
              <w:contextualSpacing/>
              <w:rPr>
                <w:sz w:val="24"/>
                <w:szCs w:val="24"/>
              </w:rPr>
            </w:pPr>
          </w:p>
        </w:tc>
      </w:tr>
      <w:tr w:rsidR="001C55AC" w:rsidRPr="007C416D" w:rsidTr="009C594D">
        <w:trPr>
          <w:trHeight w:val="919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Вводное </w:t>
            </w:r>
            <w:r w:rsidRPr="007C416D">
              <w:rPr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994" w:type="dxa"/>
          </w:tcPr>
          <w:p w:rsidR="001C55AC" w:rsidRPr="007C416D" w:rsidRDefault="004773A9" w:rsidP="007C416D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C65E2E" w:rsidRDefault="00C65E2E" w:rsidP="007C416D">
            <w:pPr>
              <w:pStyle w:val="TableParagraph"/>
              <w:spacing w:line="309" w:lineRule="exact"/>
              <w:ind w:left="140" w:right="1"/>
              <w:contextualSpacing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Опрос.</w:t>
            </w:r>
          </w:p>
          <w:p w:rsidR="001C55AC" w:rsidRPr="007C416D" w:rsidRDefault="00DE0EC3" w:rsidP="00C65E2E">
            <w:pPr>
              <w:pStyle w:val="TableParagraph"/>
              <w:spacing w:line="309" w:lineRule="exact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Педагогическое</w:t>
            </w:r>
            <w:r w:rsidR="007C416D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 xml:space="preserve">наблюдение, </w:t>
            </w:r>
          </w:p>
        </w:tc>
      </w:tr>
      <w:tr w:rsidR="001C55AC" w:rsidRPr="007C416D" w:rsidTr="009C594D">
        <w:trPr>
          <w:trHeight w:val="692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Рисунок. </w:t>
            </w:r>
            <w:r w:rsidRPr="007C416D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1C55AC" w:rsidRPr="007C416D" w:rsidRDefault="00DE0EC3" w:rsidP="007C416D">
            <w:pPr>
              <w:pStyle w:val="TableParagraph"/>
              <w:spacing w:line="310" w:lineRule="exact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Педагогическое</w:t>
            </w:r>
            <w:r w:rsidR="007C416D">
              <w:rPr>
                <w:spacing w:val="-2"/>
                <w:sz w:val="24"/>
                <w:szCs w:val="24"/>
              </w:rPr>
              <w:t xml:space="preserve"> наблюдение,</w:t>
            </w:r>
          </w:p>
        </w:tc>
      </w:tr>
      <w:tr w:rsidR="001C55AC" w:rsidRPr="007C416D" w:rsidTr="009C594D">
        <w:trPr>
          <w:trHeight w:val="560"/>
        </w:trPr>
        <w:tc>
          <w:tcPr>
            <w:tcW w:w="687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before="227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Живопись. </w:t>
            </w:r>
            <w:r w:rsidRPr="007C416D">
              <w:rPr>
                <w:spacing w:val="-2"/>
                <w:sz w:val="24"/>
                <w:szCs w:val="24"/>
              </w:rPr>
              <w:t>Техники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spacing w:before="227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227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C65E2E" w:rsidP="007C416D">
            <w:pPr>
              <w:pStyle w:val="TableParagraph"/>
              <w:spacing w:before="227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1C55AC" w:rsidRPr="007C416D" w:rsidRDefault="00DE0EC3" w:rsidP="007C416D">
            <w:pPr>
              <w:pStyle w:val="TableParagraph"/>
              <w:spacing w:line="309" w:lineRule="exact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Практическое</w:t>
            </w:r>
            <w:r w:rsidR="007C416D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1C55AC" w:rsidRPr="007C416D" w:rsidTr="009C594D">
        <w:trPr>
          <w:trHeight w:val="872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before="232" w:line="357" w:lineRule="auto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Изображение людей и </w:t>
            </w:r>
            <w:r w:rsidRPr="007C416D">
              <w:rPr>
                <w:spacing w:val="-2"/>
                <w:sz w:val="24"/>
                <w:szCs w:val="24"/>
              </w:rPr>
              <w:t>животных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1C55AC" w:rsidRPr="007C416D" w:rsidRDefault="00DE0EC3" w:rsidP="007C416D">
            <w:pPr>
              <w:pStyle w:val="TableParagraph"/>
              <w:spacing w:line="309" w:lineRule="exact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Педагогическое</w:t>
            </w:r>
            <w:r w:rsidR="007C416D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наблюдение, выставка</w:t>
            </w:r>
          </w:p>
        </w:tc>
      </w:tr>
      <w:tr w:rsidR="001C55AC" w:rsidRPr="007C416D" w:rsidTr="009C594D">
        <w:trPr>
          <w:trHeight w:val="597"/>
        </w:trPr>
        <w:tc>
          <w:tcPr>
            <w:tcW w:w="687" w:type="dxa"/>
            <w:tcBorders>
              <w:top w:val="nil"/>
            </w:tcBorders>
          </w:tcPr>
          <w:p w:rsidR="001C55AC" w:rsidRPr="007C416D" w:rsidRDefault="007C416D" w:rsidP="00C65E2E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2826" w:type="dxa"/>
            <w:tcBorders>
              <w:top w:val="nil"/>
            </w:tcBorders>
          </w:tcPr>
          <w:p w:rsidR="001C55AC" w:rsidRPr="007C416D" w:rsidRDefault="007C416D" w:rsidP="007C416D">
            <w:pPr>
              <w:pStyle w:val="TableParagraph"/>
              <w:ind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Декоративное </w:t>
            </w:r>
            <w:r w:rsidRPr="007C416D">
              <w:rPr>
                <w:spacing w:val="-2"/>
                <w:sz w:val="24"/>
                <w:szCs w:val="24"/>
              </w:rPr>
              <w:t>рисование</w:t>
            </w:r>
          </w:p>
        </w:tc>
        <w:tc>
          <w:tcPr>
            <w:tcW w:w="994" w:type="dxa"/>
            <w:tcBorders>
              <w:top w:val="nil"/>
            </w:tcBorders>
          </w:tcPr>
          <w:p w:rsidR="001C55AC" w:rsidRPr="007C416D" w:rsidRDefault="00C65E2E" w:rsidP="00C65E2E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nil"/>
            </w:tcBorders>
          </w:tcPr>
          <w:p w:rsidR="001C55AC" w:rsidRPr="007C416D" w:rsidRDefault="00C65E2E" w:rsidP="00C65E2E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nil"/>
            </w:tcBorders>
          </w:tcPr>
          <w:p w:rsidR="001C55AC" w:rsidRPr="007C416D" w:rsidRDefault="00C65E2E" w:rsidP="00C65E2E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top w:val="nil"/>
            </w:tcBorders>
          </w:tcPr>
          <w:p w:rsidR="001C55AC" w:rsidRPr="007C416D" w:rsidRDefault="007C416D" w:rsidP="00C65E2E">
            <w:pPr>
              <w:pStyle w:val="TableParagraph"/>
              <w:spacing w:line="315" w:lineRule="exact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Практическое</w:t>
            </w:r>
            <w:r w:rsidRPr="007C416D">
              <w:rPr>
                <w:sz w:val="24"/>
                <w:szCs w:val="24"/>
              </w:rPr>
              <w:t xml:space="preserve"> </w:t>
            </w:r>
            <w:r w:rsidR="00DE0EC3" w:rsidRPr="007C416D">
              <w:rPr>
                <w:sz w:val="24"/>
                <w:szCs w:val="24"/>
              </w:rPr>
              <w:t>задание,</w:t>
            </w:r>
            <w:r w:rsidR="00486F96" w:rsidRPr="007C416D">
              <w:rPr>
                <w:sz w:val="24"/>
                <w:szCs w:val="24"/>
              </w:rPr>
              <w:t xml:space="preserve"> </w:t>
            </w:r>
          </w:p>
        </w:tc>
      </w:tr>
      <w:tr w:rsidR="001C55AC" w:rsidRPr="007C416D" w:rsidTr="009C594D">
        <w:trPr>
          <w:trHeight w:val="539"/>
        </w:trPr>
        <w:tc>
          <w:tcPr>
            <w:tcW w:w="687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 xml:space="preserve">Работа с бумагой </w:t>
            </w:r>
            <w:r w:rsidRPr="007C416D">
              <w:rPr>
                <w:b/>
                <w:spacing w:val="-10"/>
                <w:sz w:val="24"/>
                <w:szCs w:val="24"/>
              </w:rPr>
              <w:t>и</w:t>
            </w:r>
          </w:p>
          <w:p w:rsidR="001C55AC" w:rsidRPr="007C416D" w:rsidRDefault="00DE0EC3" w:rsidP="007C416D">
            <w:pPr>
              <w:pStyle w:val="TableParagraph"/>
              <w:spacing w:before="158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картоном.</w:t>
            </w:r>
          </w:p>
        </w:tc>
        <w:tc>
          <w:tcPr>
            <w:tcW w:w="994" w:type="dxa"/>
          </w:tcPr>
          <w:p w:rsidR="001C55AC" w:rsidRPr="007C416D" w:rsidRDefault="00DE0EC3" w:rsidP="00C65E2E">
            <w:pPr>
              <w:pStyle w:val="TableParagraph"/>
              <w:spacing w:before="238"/>
              <w:ind w:left="14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6</w:t>
            </w:r>
            <w:r w:rsidR="00C65E2E"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238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1C55AC" w:rsidRPr="007C416D" w:rsidRDefault="004773A9" w:rsidP="007C416D">
            <w:pPr>
              <w:pStyle w:val="TableParagraph"/>
              <w:spacing w:before="238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60</w:t>
            </w:r>
          </w:p>
        </w:tc>
        <w:tc>
          <w:tcPr>
            <w:tcW w:w="2408" w:type="dxa"/>
          </w:tcPr>
          <w:p w:rsidR="001C55AC" w:rsidRPr="007C416D" w:rsidRDefault="001C55AC" w:rsidP="007C416D">
            <w:pPr>
              <w:pStyle w:val="TableParagraph"/>
              <w:ind w:right="1"/>
              <w:contextualSpacing/>
              <w:rPr>
                <w:sz w:val="24"/>
                <w:szCs w:val="24"/>
              </w:rPr>
            </w:pPr>
          </w:p>
        </w:tc>
      </w:tr>
      <w:tr w:rsidR="001C55AC" w:rsidRPr="007C416D" w:rsidTr="009C594D">
        <w:trPr>
          <w:trHeight w:val="1024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Аппликация. </w:t>
            </w:r>
            <w:r w:rsidRPr="007C416D">
              <w:rPr>
                <w:spacing w:val="-4"/>
                <w:sz w:val="24"/>
                <w:szCs w:val="24"/>
              </w:rPr>
              <w:t>Виды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2</w:t>
            </w:r>
            <w:r w:rsidR="00C65E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DE0EC3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773A9" w:rsidP="00C65E2E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2</w:t>
            </w:r>
            <w:r w:rsidR="00C65E2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408" w:type="dxa"/>
          </w:tcPr>
          <w:p w:rsidR="001C55AC" w:rsidRPr="007C416D" w:rsidRDefault="00DE0EC3" w:rsidP="00B03CD7">
            <w:pPr>
              <w:pStyle w:val="TableParagraph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Практическое задание,</w:t>
            </w:r>
            <w:r w:rsidR="00C65E2E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педагогическое</w:t>
            </w:r>
            <w:r w:rsidR="00B03CD7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наблюдение</w:t>
            </w:r>
          </w:p>
        </w:tc>
      </w:tr>
      <w:tr w:rsidR="001C55AC" w:rsidRPr="007C416D" w:rsidTr="009C594D">
        <w:trPr>
          <w:trHeight w:val="615"/>
        </w:trPr>
        <w:tc>
          <w:tcPr>
            <w:tcW w:w="687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line="320" w:lineRule="exact"/>
              <w:ind w:left="110" w:right="1"/>
              <w:contextualSpacing/>
              <w:rPr>
                <w:sz w:val="24"/>
                <w:szCs w:val="24"/>
              </w:rPr>
            </w:pPr>
            <w:proofErr w:type="spellStart"/>
            <w:r w:rsidRPr="007C416D">
              <w:rPr>
                <w:sz w:val="24"/>
                <w:szCs w:val="24"/>
              </w:rPr>
              <w:t>Бумагопластика</w:t>
            </w:r>
            <w:proofErr w:type="spellEnd"/>
            <w:r w:rsidRPr="007C416D">
              <w:rPr>
                <w:sz w:val="24"/>
                <w:szCs w:val="24"/>
              </w:rPr>
              <w:t xml:space="preserve">. </w:t>
            </w:r>
            <w:r w:rsidR="002C75F3" w:rsidRPr="007C416D">
              <w:rPr>
                <w:spacing w:val="-2"/>
                <w:sz w:val="24"/>
                <w:szCs w:val="24"/>
              </w:rPr>
              <w:t>Игрушки из</w:t>
            </w:r>
            <w:r w:rsidRPr="007C416D">
              <w:rPr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бумаги.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spacing w:before="237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2</w:t>
            </w:r>
            <w:r w:rsidR="00C65E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DE0EC3" w:rsidP="007C416D">
            <w:pPr>
              <w:pStyle w:val="TableParagraph"/>
              <w:spacing w:before="237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773A9" w:rsidP="00C65E2E">
            <w:pPr>
              <w:pStyle w:val="TableParagraph"/>
              <w:spacing w:before="237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2</w:t>
            </w:r>
            <w:r w:rsidR="00C65E2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408" w:type="dxa"/>
          </w:tcPr>
          <w:p w:rsidR="001C55AC" w:rsidRPr="007C416D" w:rsidRDefault="00DE0EC3" w:rsidP="00C65E2E">
            <w:pPr>
              <w:pStyle w:val="TableParagraph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Практическое</w:t>
            </w:r>
            <w:r w:rsidR="00C65E2E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1C55AC" w:rsidRPr="007C416D" w:rsidTr="009C594D">
        <w:trPr>
          <w:trHeight w:val="525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spacing w:before="1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before="1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Оригами.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spacing w:before="1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2</w:t>
            </w:r>
            <w:r w:rsidR="00C65E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1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773A9" w:rsidP="00C65E2E">
            <w:pPr>
              <w:pStyle w:val="TableParagraph"/>
              <w:spacing w:before="1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408" w:type="dxa"/>
          </w:tcPr>
          <w:p w:rsidR="001C55AC" w:rsidRPr="007C416D" w:rsidRDefault="00DE0EC3" w:rsidP="00C65E2E">
            <w:pPr>
              <w:pStyle w:val="TableParagraph"/>
              <w:ind w:left="140" w:right="1" w:firstLine="2"/>
              <w:contextualSpacing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7C416D">
              <w:rPr>
                <w:sz w:val="24"/>
                <w:szCs w:val="24"/>
              </w:rPr>
              <w:t>задание,</w:t>
            </w:r>
            <w:r w:rsidR="00486F96" w:rsidRPr="007C416D">
              <w:rPr>
                <w:sz w:val="24"/>
                <w:szCs w:val="24"/>
              </w:rPr>
              <w:t xml:space="preserve"> </w:t>
            </w:r>
          </w:p>
        </w:tc>
      </w:tr>
      <w:tr w:rsidR="001C55AC" w:rsidRPr="007C416D" w:rsidTr="009C594D">
        <w:trPr>
          <w:trHeight w:val="480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spacing w:line="320" w:lineRule="exact"/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line="320" w:lineRule="exact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Лепка.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spacing w:line="320" w:lineRule="exact"/>
              <w:ind w:left="14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5</w:t>
            </w:r>
            <w:r w:rsidR="00C65E2E">
              <w:rPr>
                <w:b/>
                <w:spacing w:val="-5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line="320" w:lineRule="exact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1C55AC" w:rsidRPr="007C416D" w:rsidRDefault="004773A9" w:rsidP="00C65E2E">
            <w:pPr>
              <w:pStyle w:val="TableParagraph"/>
              <w:spacing w:line="320" w:lineRule="exact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5</w:t>
            </w:r>
            <w:r w:rsidR="00C65E2E"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408" w:type="dxa"/>
          </w:tcPr>
          <w:p w:rsidR="001C55AC" w:rsidRPr="007C416D" w:rsidRDefault="001C55AC" w:rsidP="007C416D">
            <w:pPr>
              <w:pStyle w:val="TableParagraph"/>
              <w:ind w:right="1"/>
              <w:contextualSpacing/>
              <w:rPr>
                <w:sz w:val="24"/>
                <w:szCs w:val="24"/>
              </w:rPr>
            </w:pPr>
          </w:p>
        </w:tc>
      </w:tr>
      <w:tr w:rsidR="001C55AC" w:rsidRPr="007C416D" w:rsidTr="009C594D">
        <w:trPr>
          <w:trHeight w:val="846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Миниатюры из </w:t>
            </w:r>
            <w:r w:rsidRPr="007C416D">
              <w:rPr>
                <w:spacing w:val="-2"/>
                <w:sz w:val="24"/>
                <w:szCs w:val="24"/>
              </w:rPr>
              <w:t>пластилина</w:t>
            </w:r>
          </w:p>
        </w:tc>
        <w:tc>
          <w:tcPr>
            <w:tcW w:w="994" w:type="dxa"/>
          </w:tcPr>
          <w:p w:rsidR="001C55AC" w:rsidRPr="007C416D" w:rsidRDefault="00C65E2E" w:rsidP="007C416D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32F7D" w:rsidP="00C65E2E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1C55AC" w:rsidRPr="007C416D" w:rsidRDefault="00DE0EC3" w:rsidP="00B03CD7">
            <w:pPr>
              <w:pStyle w:val="TableParagraph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Педагогическое</w:t>
            </w:r>
            <w:r w:rsidR="00C65E2E">
              <w:rPr>
                <w:spacing w:val="-2"/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 xml:space="preserve">наблюдение, </w:t>
            </w:r>
          </w:p>
        </w:tc>
      </w:tr>
      <w:tr w:rsidR="001C55AC" w:rsidRPr="007C416D" w:rsidTr="009C594D">
        <w:trPr>
          <w:trHeight w:val="562"/>
        </w:trPr>
        <w:tc>
          <w:tcPr>
            <w:tcW w:w="687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line="315" w:lineRule="exact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Пластилиновая</w:t>
            </w:r>
          </w:p>
          <w:p w:rsidR="001C55AC" w:rsidRPr="007C416D" w:rsidRDefault="00DE0EC3" w:rsidP="007C416D">
            <w:pPr>
              <w:pStyle w:val="TableParagraph"/>
              <w:spacing w:before="163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аппликация.</w:t>
            </w:r>
          </w:p>
        </w:tc>
        <w:tc>
          <w:tcPr>
            <w:tcW w:w="994" w:type="dxa"/>
          </w:tcPr>
          <w:p w:rsidR="001C55AC" w:rsidRPr="007C416D" w:rsidRDefault="004773A9" w:rsidP="007C416D">
            <w:pPr>
              <w:pStyle w:val="TableParagraph"/>
              <w:spacing w:before="237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237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32F7D" w:rsidP="00C65E2E">
            <w:pPr>
              <w:pStyle w:val="TableParagraph"/>
              <w:spacing w:before="237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>1</w:t>
            </w:r>
            <w:r w:rsidR="00C65E2E">
              <w:rPr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1C55AC" w:rsidRPr="007C416D" w:rsidRDefault="00DE0EC3" w:rsidP="00C65E2E">
            <w:pPr>
              <w:pStyle w:val="TableParagraph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Практическое</w:t>
            </w:r>
          </w:p>
          <w:p w:rsidR="001C55AC" w:rsidRPr="007C416D" w:rsidRDefault="00DE0EC3" w:rsidP="00C65E2E">
            <w:pPr>
              <w:pStyle w:val="TableParagraph"/>
              <w:spacing w:before="163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1C55AC" w:rsidRPr="007C416D" w:rsidTr="009C594D">
        <w:trPr>
          <w:trHeight w:val="846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826" w:type="dxa"/>
          </w:tcPr>
          <w:p w:rsidR="001C55AC" w:rsidRPr="007C416D" w:rsidRDefault="002C75F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 xml:space="preserve">Композиция по мотивам </w:t>
            </w:r>
            <w:r w:rsidRPr="007C416D">
              <w:rPr>
                <w:spacing w:val="-2"/>
                <w:sz w:val="24"/>
                <w:szCs w:val="24"/>
              </w:rPr>
              <w:t>сказок.</w:t>
            </w:r>
          </w:p>
        </w:tc>
        <w:tc>
          <w:tcPr>
            <w:tcW w:w="994" w:type="dxa"/>
          </w:tcPr>
          <w:p w:rsidR="001C55AC" w:rsidRPr="007C416D" w:rsidRDefault="004773A9" w:rsidP="007C416D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32F7D" w:rsidP="00C65E2E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408" w:type="dxa"/>
          </w:tcPr>
          <w:p w:rsidR="001C55AC" w:rsidRPr="007C416D" w:rsidRDefault="00DE0EC3" w:rsidP="00C65E2E">
            <w:pPr>
              <w:pStyle w:val="TableParagraph"/>
              <w:ind w:left="140" w:right="1" w:hanging="23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7C416D">
              <w:rPr>
                <w:sz w:val="24"/>
                <w:szCs w:val="24"/>
              </w:rPr>
              <w:t>задание,</w:t>
            </w:r>
            <w:r w:rsidR="00432F7D" w:rsidRPr="007C416D">
              <w:rPr>
                <w:sz w:val="24"/>
                <w:szCs w:val="24"/>
              </w:rPr>
              <w:t xml:space="preserve"> </w:t>
            </w:r>
          </w:p>
          <w:p w:rsidR="001C55AC" w:rsidRPr="007C416D" w:rsidRDefault="00DE0EC3" w:rsidP="00C65E2E">
            <w:pPr>
              <w:pStyle w:val="TableParagraph"/>
              <w:ind w:left="140" w:right="1" w:hanging="23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1C55AC" w:rsidRPr="007C416D" w:rsidTr="009C594D">
        <w:trPr>
          <w:trHeight w:val="560"/>
        </w:trPr>
        <w:tc>
          <w:tcPr>
            <w:tcW w:w="687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1C55AC" w:rsidRPr="007C416D" w:rsidRDefault="00DE0EC3" w:rsidP="00C65E2E">
            <w:pPr>
              <w:pStyle w:val="TableParagraph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 xml:space="preserve">Работа с </w:t>
            </w:r>
            <w:r w:rsidRPr="007C416D">
              <w:rPr>
                <w:b/>
                <w:spacing w:val="-2"/>
                <w:sz w:val="24"/>
                <w:szCs w:val="24"/>
              </w:rPr>
              <w:t>природным</w:t>
            </w:r>
          </w:p>
          <w:p w:rsidR="001C55AC" w:rsidRPr="007C416D" w:rsidRDefault="00DE0EC3" w:rsidP="007C416D">
            <w:pPr>
              <w:pStyle w:val="TableParagraph"/>
              <w:spacing w:before="158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spacing w:before="237"/>
              <w:ind w:left="14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>3</w:t>
            </w:r>
            <w:r w:rsidR="00C65E2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237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1C55AC" w:rsidRPr="007C416D" w:rsidRDefault="00432F7D" w:rsidP="00C65E2E">
            <w:pPr>
              <w:pStyle w:val="TableParagraph"/>
              <w:spacing w:before="237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10"/>
                <w:sz w:val="24"/>
                <w:szCs w:val="24"/>
              </w:rPr>
              <w:t>3</w:t>
            </w:r>
            <w:r w:rsidR="00C65E2E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1C55AC" w:rsidRPr="007C416D" w:rsidRDefault="001C55AC" w:rsidP="00C65E2E">
            <w:pPr>
              <w:pStyle w:val="TableParagraph"/>
              <w:ind w:left="140" w:right="1" w:hanging="2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C55AC" w:rsidRPr="007C416D" w:rsidTr="009C594D">
        <w:trPr>
          <w:trHeight w:val="964"/>
        </w:trPr>
        <w:tc>
          <w:tcPr>
            <w:tcW w:w="687" w:type="dxa"/>
          </w:tcPr>
          <w:p w:rsidR="001C55AC" w:rsidRPr="007C416D" w:rsidRDefault="00DE0EC3" w:rsidP="00C65E2E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826" w:type="dxa"/>
          </w:tcPr>
          <w:p w:rsidR="001C55AC" w:rsidRPr="007C416D" w:rsidRDefault="002C75F3" w:rsidP="007C416D">
            <w:pPr>
              <w:pStyle w:val="TableParagraph"/>
              <w:spacing w:line="315" w:lineRule="exact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>Скульптура</w:t>
            </w:r>
            <w:r w:rsidR="00DE0EC3" w:rsidRPr="007C416D">
              <w:rPr>
                <w:sz w:val="24"/>
                <w:szCs w:val="24"/>
              </w:rPr>
              <w:t xml:space="preserve"> из </w:t>
            </w:r>
            <w:r w:rsidR="00DE0EC3" w:rsidRPr="007C416D">
              <w:rPr>
                <w:spacing w:val="-2"/>
                <w:sz w:val="24"/>
                <w:szCs w:val="24"/>
              </w:rPr>
              <w:t>природного</w:t>
            </w:r>
          </w:p>
          <w:p w:rsidR="001C55AC" w:rsidRPr="007C416D" w:rsidRDefault="00DE0EC3" w:rsidP="007C416D">
            <w:pPr>
              <w:pStyle w:val="TableParagraph"/>
              <w:spacing w:before="163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94" w:type="dxa"/>
          </w:tcPr>
          <w:p w:rsidR="001C55AC" w:rsidRPr="007C416D" w:rsidRDefault="00432F7D" w:rsidP="00C65E2E">
            <w:pPr>
              <w:pStyle w:val="TableParagraph"/>
              <w:spacing w:before="232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C65E2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C55AC" w:rsidRPr="007C416D" w:rsidRDefault="00C65E2E" w:rsidP="007C416D">
            <w:pPr>
              <w:pStyle w:val="TableParagraph"/>
              <w:spacing w:before="232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432F7D" w:rsidP="007C416D">
            <w:pPr>
              <w:pStyle w:val="TableParagraph"/>
              <w:spacing w:before="232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>12</w:t>
            </w:r>
          </w:p>
        </w:tc>
        <w:tc>
          <w:tcPr>
            <w:tcW w:w="2408" w:type="dxa"/>
          </w:tcPr>
          <w:p w:rsidR="001C55AC" w:rsidRPr="007C416D" w:rsidRDefault="00DE0EC3" w:rsidP="00C65E2E">
            <w:pPr>
              <w:pStyle w:val="TableParagraph"/>
              <w:ind w:left="140" w:right="1" w:hanging="23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Практическое</w:t>
            </w:r>
          </w:p>
          <w:p w:rsidR="001C55AC" w:rsidRPr="007C416D" w:rsidRDefault="00DE0EC3" w:rsidP="00C65E2E">
            <w:pPr>
              <w:pStyle w:val="TableParagraph"/>
              <w:spacing w:before="163"/>
              <w:ind w:left="140" w:right="1" w:hanging="23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задание</w:t>
            </w:r>
          </w:p>
        </w:tc>
      </w:tr>
      <w:tr w:rsidR="001C55AC" w:rsidRPr="007C416D" w:rsidTr="009C594D">
        <w:trPr>
          <w:trHeight w:val="851"/>
        </w:trPr>
        <w:tc>
          <w:tcPr>
            <w:tcW w:w="687" w:type="dxa"/>
            <w:tcBorders>
              <w:bottom w:val="nil"/>
            </w:tcBorders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826" w:type="dxa"/>
            <w:tcBorders>
              <w:bottom w:val="nil"/>
            </w:tcBorders>
          </w:tcPr>
          <w:p w:rsidR="001C55AC" w:rsidRPr="007C416D" w:rsidRDefault="00DE0EC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Флористика</w:t>
            </w:r>
          </w:p>
        </w:tc>
        <w:tc>
          <w:tcPr>
            <w:tcW w:w="994" w:type="dxa"/>
          </w:tcPr>
          <w:p w:rsidR="001C55AC" w:rsidRPr="007C416D" w:rsidRDefault="001C55AC" w:rsidP="007C416D">
            <w:pPr>
              <w:pStyle w:val="TableParagraph"/>
              <w:spacing w:before="156"/>
              <w:ind w:right="1"/>
              <w:contextualSpacing/>
              <w:rPr>
                <w:b/>
                <w:sz w:val="24"/>
                <w:szCs w:val="24"/>
              </w:rPr>
            </w:pPr>
          </w:p>
          <w:p w:rsidR="001C55AC" w:rsidRPr="007C416D" w:rsidRDefault="00432F7D" w:rsidP="007C416D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DE0EC3" w:rsidRPr="007C416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1C55AC" w:rsidRPr="007C416D" w:rsidRDefault="001C55AC" w:rsidP="007C416D">
            <w:pPr>
              <w:pStyle w:val="TableParagraph"/>
              <w:spacing w:before="156"/>
              <w:ind w:right="1"/>
              <w:contextualSpacing/>
              <w:rPr>
                <w:b/>
                <w:sz w:val="24"/>
                <w:szCs w:val="24"/>
              </w:rPr>
            </w:pPr>
          </w:p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1C55AC" w:rsidP="007C416D">
            <w:pPr>
              <w:pStyle w:val="TableParagraph"/>
              <w:spacing w:before="156"/>
              <w:ind w:right="1"/>
              <w:contextualSpacing/>
              <w:rPr>
                <w:b/>
                <w:sz w:val="24"/>
                <w:szCs w:val="24"/>
              </w:rPr>
            </w:pPr>
          </w:p>
          <w:p w:rsidR="001C55AC" w:rsidRPr="007C416D" w:rsidRDefault="00DE0EC3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  <w:r w:rsidR="00432F7D" w:rsidRPr="007C416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408" w:type="dxa"/>
            <w:tcBorders>
              <w:bottom w:val="nil"/>
            </w:tcBorders>
          </w:tcPr>
          <w:p w:rsidR="001C55AC" w:rsidRPr="007C416D" w:rsidRDefault="00DE0EC3" w:rsidP="00B03CD7">
            <w:pPr>
              <w:pStyle w:val="TableParagraph"/>
              <w:ind w:left="140" w:right="1" w:hanging="23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 xml:space="preserve">Практическое </w:t>
            </w:r>
            <w:r w:rsidRPr="007C416D">
              <w:rPr>
                <w:sz w:val="24"/>
                <w:szCs w:val="24"/>
              </w:rPr>
              <w:t>задание,</w:t>
            </w:r>
            <w:r w:rsidR="00486F96" w:rsidRPr="007C416D">
              <w:rPr>
                <w:sz w:val="24"/>
                <w:szCs w:val="24"/>
              </w:rPr>
              <w:t xml:space="preserve"> </w:t>
            </w:r>
            <w:r w:rsidRPr="007C416D">
              <w:rPr>
                <w:spacing w:val="-2"/>
                <w:sz w:val="24"/>
                <w:szCs w:val="24"/>
              </w:rPr>
              <w:t>опрос</w:t>
            </w:r>
          </w:p>
        </w:tc>
      </w:tr>
      <w:tr w:rsidR="001C55AC" w:rsidRPr="007C416D" w:rsidTr="009C594D">
        <w:trPr>
          <w:trHeight w:val="834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ind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26" w:type="dxa"/>
          </w:tcPr>
          <w:p w:rsidR="001C55AC" w:rsidRPr="007C416D" w:rsidRDefault="002C75F3" w:rsidP="007C416D">
            <w:pPr>
              <w:pStyle w:val="TableParagraph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sz w:val="24"/>
                <w:szCs w:val="24"/>
              </w:rPr>
              <w:t>Аппликация из семян и зерен</w:t>
            </w:r>
          </w:p>
        </w:tc>
        <w:tc>
          <w:tcPr>
            <w:tcW w:w="994" w:type="dxa"/>
            <w:tcBorders>
              <w:top w:val="nil"/>
            </w:tcBorders>
          </w:tcPr>
          <w:p w:rsidR="001C55AC" w:rsidRPr="007C416D" w:rsidRDefault="00432F7D" w:rsidP="007C416D">
            <w:pPr>
              <w:pStyle w:val="TableParagraph"/>
              <w:ind w:left="14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nil"/>
            </w:tcBorders>
          </w:tcPr>
          <w:p w:rsidR="001C55AC" w:rsidRPr="007C416D" w:rsidRDefault="00DE0EC3" w:rsidP="00C65E2E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 w:rsidRPr="007C416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nil"/>
            </w:tcBorders>
          </w:tcPr>
          <w:p w:rsidR="001C55AC" w:rsidRPr="007C416D" w:rsidRDefault="00C65E2E" w:rsidP="007C416D">
            <w:pPr>
              <w:pStyle w:val="TableParagraph"/>
              <w:ind w:left="9" w:right="1"/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:rsidR="001C55AC" w:rsidRPr="007C416D" w:rsidRDefault="00DE0EC3" w:rsidP="00B03CD7">
            <w:pPr>
              <w:pStyle w:val="TableParagraph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Педагогическое наблюдение,</w:t>
            </w:r>
          </w:p>
          <w:p w:rsidR="001C55AC" w:rsidRPr="007C416D" w:rsidRDefault="00DE0EC3" w:rsidP="00B03CD7">
            <w:pPr>
              <w:pStyle w:val="TableParagraph"/>
              <w:ind w:left="140" w:right="1"/>
              <w:contextualSpacing/>
              <w:jc w:val="both"/>
              <w:rPr>
                <w:sz w:val="24"/>
                <w:szCs w:val="24"/>
              </w:rPr>
            </w:pPr>
            <w:r w:rsidRPr="007C416D">
              <w:rPr>
                <w:spacing w:val="-2"/>
                <w:sz w:val="24"/>
                <w:szCs w:val="24"/>
              </w:rPr>
              <w:t>выставка</w:t>
            </w:r>
          </w:p>
        </w:tc>
      </w:tr>
      <w:tr w:rsidR="001C55AC" w:rsidRPr="007C416D" w:rsidTr="009C594D">
        <w:trPr>
          <w:trHeight w:val="484"/>
        </w:trPr>
        <w:tc>
          <w:tcPr>
            <w:tcW w:w="687" w:type="dxa"/>
          </w:tcPr>
          <w:p w:rsidR="001C55AC" w:rsidRPr="007C416D" w:rsidRDefault="00DE0EC3" w:rsidP="007C416D">
            <w:pPr>
              <w:pStyle w:val="TableParagraph"/>
              <w:spacing w:line="320" w:lineRule="exact"/>
              <w:ind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line="315" w:lineRule="exact"/>
              <w:ind w:left="110" w:right="1"/>
              <w:contextualSpacing/>
              <w:rPr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 xml:space="preserve">Итоговое </w:t>
            </w:r>
            <w:r w:rsidRPr="007C416D">
              <w:rPr>
                <w:b/>
                <w:spacing w:val="-2"/>
                <w:sz w:val="24"/>
                <w:szCs w:val="24"/>
              </w:rPr>
              <w:t>занятие</w:t>
            </w:r>
            <w:r w:rsidRPr="007C416D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994" w:type="dxa"/>
          </w:tcPr>
          <w:p w:rsidR="001C55AC" w:rsidRPr="007C416D" w:rsidRDefault="00C65E2E" w:rsidP="007C416D">
            <w:pPr>
              <w:pStyle w:val="TableParagraph"/>
              <w:spacing w:line="320" w:lineRule="exact"/>
              <w:ind w:left="14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1C55AC" w:rsidRPr="007C416D" w:rsidRDefault="00DE0EC3" w:rsidP="007C416D">
            <w:pPr>
              <w:pStyle w:val="TableParagraph"/>
              <w:spacing w:line="320" w:lineRule="exact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1C55AC" w:rsidRPr="007C416D" w:rsidRDefault="00C65E2E" w:rsidP="007C416D">
            <w:pPr>
              <w:pStyle w:val="TableParagraph"/>
              <w:spacing w:line="320" w:lineRule="exact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1C55AC" w:rsidRPr="007C416D" w:rsidRDefault="00B03CD7" w:rsidP="00B03CD7">
            <w:pPr>
              <w:pStyle w:val="TableParagraph"/>
              <w:ind w:left="140" w:right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</w:t>
            </w:r>
          </w:p>
        </w:tc>
      </w:tr>
      <w:tr w:rsidR="001C55AC" w:rsidRPr="007C416D" w:rsidTr="009C594D">
        <w:trPr>
          <w:trHeight w:val="484"/>
        </w:trPr>
        <w:tc>
          <w:tcPr>
            <w:tcW w:w="687" w:type="dxa"/>
          </w:tcPr>
          <w:p w:rsidR="001C55AC" w:rsidRPr="007C416D" w:rsidRDefault="001C55AC" w:rsidP="007C416D">
            <w:pPr>
              <w:pStyle w:val="TableParagraph"/>
              <w:ind w:right="1"/>
              <w:contextualSpacing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1C55AC" w:rsidRPr="007C416D" w:rsidRDefault="00DE0EC3" w:rsidP="007C416D">
            <w:pPr>
              <w:pStyle w:val="TableParagraph"/>
              <w:spacing w:line="320" w:lineRule="exact"/>
              <w:ind w:left="110" w:right="1"/>
              <w:contextualSpacing/>
              <w:rPr>
                <w:b/>
                <w:sz w:val="24"/>
                <w:szCs w:val="24"/>
              </w:rPr>
            </w:pPr>
            <w:r w:rsidRPr="007C416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4" w:type="dxa"/>
          </w:tcPr>
          <w:p w:rsidR="001C55AC" w:rsidRPr="007C416D" w:rsidRDefault="004773A9" w:rsidP="00C65E2E">
            <w:pPr>
              <w:pStyle w:val="TableParagraph"/>
              <w:spacing w:line="320" w:lineRule="exact"/>
              <w:ind w:left="14" w:right="1"/>
              <w:contextualSpacing/>
              <w:jc w:val="center"/>
              <w:rPr>
                <w:b/>
                <w:sz w:val="24"/>
                <w:szCs w:val="24"/>
              </w:rPr>
            </w:pPr>
            <w:r w:rsidRPr="007C416D">
              <w:rPr>
                <w:b/>
                <w:spacing w:val="-5"/>
                <w:sz w:val="24"/>
                <w:szCs w:val="24"/>
              </w:rPr>
              <w:t>2</w:t>
            </w:r>
            <w:r w:rsidR="00C65E2E">
              <w:rPr>
                <w:b/>
                <w:spacing w:val="-5"/>
                <w:sz w:val="24"/>
                <w:szCs w:val="24"/>
              </w:rPr>
              <w:t>00</w:t>
            </w:r>
          </w:p>
        </w:tc>
        <w:tc>
          <w:tcPr>
            <w:tcW w:w="1421" w:type="dxa"/>
          </w:tcPr>
          <w:p w:rsidR="001C55AC" w:rsidRPr="007C416D" w:rsidRDefault="00B03CD7" w:rsidP="007C416D">
            <w:pPr>
              <w:pStyle w:val="TableParagraph"/>
              <w:spacing w:line="320" w:lineRule="exact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1556" w:type="dxa"/>
          </w:tcPr>
          <w:p w:rsidR="001C55AC" w:rsidRPr="007C416D" w:rsidRDefault="00B03CD7" w:rsidP="007C416D">
            <w:pPr>
              <w:pStyle w:val="TableParagraph"/>
              <w:spacing w:line="320" w:lineRule="exact"/>
              <w:ind w:left="9" w:right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184</w:t>
            </w:r>
          </w:p>
        </w:tc>
        <w:tc>
          <w:tcPr>
            <w:tcW w:w="2408" w:type="dxa"/>
          </w:tcPr>
          <w:p w:rsidR="001C55AC" w:rsidRPr="007C416D" w:rsidRDefault="001C55AC" w:rsidP="007C416D">
            <w:pPr>
              <w:pStyle w:val="TableParagraph"/>
              <w:ind w:right="1"/>
              <w:contextualSpacing/>
              <w:rPr>
                <w:sz w:val="24"/>
                <w:szCs w:val="24"/>
              </w:rPr>
            </w:pPr>
          </w:p>
        </w:tc>
      </w:tr>
    </w:tbl>
    <w:p w:rsidR="001C55AC" w:rsidRDefault="001C55AC" w:rsidP="00433FA4">
      <w:pPr>
        <w:pStyle w:val="a3"/>
        <w:spacing w:before="172"/>
        <w:ind w:left="0" w:right="1"/>
        <w:rPr>
          <w:b/>
        </w:rPr>
      </w:pP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sz w:val="28"/>
          <w:szCs w:val="28"/>
        </w:rPr>
        <w:t>Содержание</w:t>
      </w:r>
      <w:r w:rsidR="00432F7D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учебного</w:t>
      </w:r>
      <w:r w:rsidR="00432F7D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плана.</w:t>
      </w:r>
    </w:p>
    <w:p w:rsidR="00F47C48" w:rsidRPr="00B76F96" w:rsidRDefault="00B76F96" w:rsidP="00B76F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1. Раздел:</w:t>
      </w:r>
      <w:r w:rsidR="00432F7D"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Изобразительное</w:t>
      </w:r>
      <w:r w:rsidR="00432F7D" w:rsidRPr="00B76F96">
        <w:rPr>
          <w:b/>
          <w:sz w:val="28"/>
          <w:szCs w:val="28"/>
        </w:rPr>
        <w:t xml:space="preserve"> искусство</w:t>
      </w:r>
    </w:p>
    <w:p w:rsidR="001C55AC" w:rsidRPr="00B76F96" w:rsidRDefault="00432F7D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1.1.</w:t>
      </w:r>
      <w:r w:rsidR="00F47C48" w:rsidRPr="00B76F96">
        <w:rPr>
          <w:b/>
          <w:sz w:val="28"/>
          <w:szCs w:val="28"/>
        </w:rPr>
        <w:t xml:space="preserve"> </w:t>
      </w:r>
      <w:r w:rsidRPr="00B76F96">
        <w:rPr>
          <w:b/>
          <w:sz w:val="28"/>
          <w:szCs w:val="28"/>
        </w:rPr>
        <w:t>Тема</w:t>
      </w:r>
      <w:r w:rsidR="00F47C48" w:rsidRPr="00B76F96">
        <w:rPr>
          <w:b/>
          <w:sz w:val="28"/>
          <w:szCs w:val="28"/>
        </w:rPr>
        <w:t>: Вводное занятие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</w:t>
      </w:r>
      <w:r w:rsidR="00432F7D" w:rsidRPr="00B76F96">
        <w:rPr>
          <w:i/>
          <w:sz w:val="28"/>
          <w:szCs w:val="28"/>
          <w:u w:val="single"/>
        </w:rPr>
        <w:t>.</w:t>
      </w:r>
      <w:r w:rsidR="00432F7D" w:rsidRPr="00B76F96">
        <w:rPr>
          <w:sz w:val="28"/>
          <w:szCs w:val="28"/>
        </w:rPr>
        <w:t xml:space="preserve"> П</w:t>
      </w:r>
      <w:r w:rsidRPr="00B76F96">
        <w:rPr>
          <w:sz w:val="28"/>
          <w:szCs w:val="28"/>
        </w:rPr>
        <w:t>равила</w:t>
      </w:r>
      <w:r w:rsidR="00432F7D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поведения,</w:t>
      </w:r>
      <w:r w:rsidR="00432F7D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техника</w:t>
      </w:r>
      <w:r w:rsidR="00432F7D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безопасности.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1.2.</w:t>
      </w:r>
      <w:r w:rsidR="00F47C48" w:rsidRPr="00B76F96">
        <w:rPr>
          <w:b/>
          <w:sz w:val="28"/>
          <w:szCs w:val="28"/>
        </w:rPr>
        <w:t xml:space="preserve"> </w:t>
      </w:r>
      <w:r w:rsidRPr="00B76F96">
        <w:rPr>
          <w:b/>
          <w:sz w:val="28"/>
          <w:szCs w:val="28"/>
        </w:rPr>
        <w:t>Тема</w:t>
      </w:r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Рисунок. Виды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Виды линий: короткие линии и длинные, простые и сложные, толстые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и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тонкие.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«Характер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линий»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(весёлый, грустный,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спокойный,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зубастый, хитрый, прыгучий). Характер штрихов. Плотное нанесение штриха, направление,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увеличение и уменьшение тональности.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</w:t>
      </w:r>
      <w:r w:rsidR="0055108E" w:rsidRPr="00B76F96">
        <w:rPr>
          <w:i/>
          <w:sz w:val="28"/>
          <w:szCs w:val="28"/>
          <w:u w:val="single"/>
        </w:rPr>
        <w:t>.</w:t>
      </w:r>
      <w:r w:rsidR="0055108E" w:rsidRPr="00B76F96">
        <w:rPr>
          <w:sz w:val="28"/>
          <w:szCs w:val="28"/>
        </w:rPr>
        <w:t xml:space="preserve"> В</w:t>
      </w:r>
      <w:r w:rsidRPr="00B76F96">
        <w:rPr>
          <w:sz w:val="28"/>
          <w:szCs w:val="28"/>
        </w:rPr>
        <w:t>ыполнение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заданий: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«Ниточки-клубочки»,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«Лабиринты»,</w:t>
      </w:r>
      <w:r w:rsid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«Загадочные картинки, «Все вперемешку». Отработка навыка штрихования в раскрашивании рисунка.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1.3. Тема</w:t>
      </w:r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Живопись.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Техники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Pr="00B76F96">
        <w:rPr>
          <w:sz w:val="28"/>
          <w:szCs w:val="28"/>
        </w:rPr>
        <w:t xml:space="preserve"> </w:t>
      </w:r>
      <w:r w:rsidR="00DE0EC3" w:rsidRPr="00B76F96">
        <w:rPr>
          <w:sz w:val="28"/>
          <w:szCs w:val="28"/>
        </w:rPr>
        <w:t>Живопись как язык цвета, цветное изображение мира. Отождествление художника и волшебника в древние времена. Условия безопасной работы. Особенности акварели: прозрачность, создание фона. Приемы работы акварелью и гуашью. Особенности гуашевой краски.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Практика.</w:t>
      </w:r>
      <w:r w:rsidR="00DE0EC3" w:rsidRPr="00B76F96">
        <w:rPr>
          <w:sz w:val="28"/>
          <w:szCs w:val="28"/>
        </w:rPr>
        <w:t xml:space="preserve"> «Небо», «Светлый и темный фон», «Кубики, кирпичики, домики», «Разноцветные переливы», «Деревья».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1.4. Тема</w:t>
      </w:r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Изображение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людей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и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животных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="00DE0EC3" w:rsidRPr="00B76F96">
        <w:rPr>
          <w:sz w:val="28"/>
          <w:szCs w:val="28"/>
        </w:rPr>
        <w:t xml:space="preserve"> Основные способы построения, размещение на формате, придание образа. Использование оттиска сухой кисти и губки в изображении шерсти животного.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Практика.</w:t>
      </w:r>
      <w:r w:rsidR="00DE0EC3" w:rsidRPr="00B76F96">
        <w:rPr>
          <w:sz w:val="28"/>
          <w:szCs w:val="28"/>
        </w:rPr>
        <w:t xml:space="preserve"> «Изображение зайца», «Котик», «Мой дружок». Сказочные персонажи.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1.5. Тема</w:t>
      </w:r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Декоративное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рисование.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lastRenderedPageBreak/>
        <w:t>Теория.</w:t>
      </w:r>
      <w:r w:rsidR="00DE0EC3" w:rsidRPr="00B76F96">
        <w:rPr>
          <w:sz w:val="28"/>
          <w:szCs w:val="28"/>
        </w:rPr>
        <w:t xml:space="preserve"> Декоративное рисование и возможности развития абстрактного мышления, творческой импровизации ребёнка. Использование оттисков различных предметов, составление орнамента и узора. Акварельные </w:t>
      </w:r>
      <w:proofErr w:type="spellStart"/>
      <w:r w:rsidR="00DE0EC3" w:rsidRPr="00B76F96">
        <w:rPr>
          <w:sz w:val="28"/>
          <w:szCs w:val="28"/>
        </w:rPr>
        <w:t>игуашевые</w:t>
      </w:r>
      <w:proofErr w:type="spellEnd"/>
      <w:r w:rsidR="00DE0EC3" w:rsidRPr="00B76F96">
        <w:rPr>
          <w:sz w:val="28"/>
          <w:szCs w:val="28"/>
        </w:rPr>
        <w:t xml:space="preserve"> краски.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Практика.</w:t>
      </w:r>
      <w:r w:rsidRPr="00B76F96">
        <w:rPr>
          <w:sz w:val="28"/>
          <w:szCs w:val="28"/>
        </w:rPr>
        <w:t xml:space="preserve"> </w:t>
      </w:r>
      <w:r w:rsidR="00B03CD7" w:rsidRPr="00B76F96">
        <w:rPr>
          <w:sz w:val="28"/>
          <w:szCs w:val="28"/>
        </w:rPr>
        <w:t>«Травка», «Точка-</w:t>
      </w:r>
      <w:r w:rsidR="00DE0EC3" w:rsidRPr="00B76F96">
        <w:rPr>
          <w:sz w:val="28"/>
          <w:szCs w:val="28"/>
        </w:rPr>
        <w:t>ли</w:t>
      </w:r>
      <w:r w:rsidR="00B03CD7" w:rsidRPr="00B76F96">
        <w:rPr>
          <w:sz w:val="28"/>
          <w:szCs w:val="28"/>
        </w:rPr>
        <w:t>ния», «Цветочный узор», «Ягода-</w:t>
      </w:r>
      <w:r w:rsidR="00DE0EC3" w:rsidRPr="00B76F96">
        <w:rPr>
          <w:sz w:val="28"/>
          <w:szCs w:val="28"/>
        </w:rPr>
        <w:t>малинка».</w:t>
      </w:r>
    </w:p>
    <w:p w:rsidR="00B03CD7" w:rsidRPr="00B76F96" w:rsidRDefault="00B76F96" w:rsidP="00B76F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2. Раздел:</w:t>
      </w:r>
      <w:r w:rsidR="0055108E"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Работа</w:t>
      </w:r>
      <w:r w:rsidR="0055108E"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с</w:t>
      </w:r>
      <w:r w:rsidR="0055108E"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бумагой</w:t>
      </w:r>
      <w:r w:rsidR="0055108E"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и</w:t>
      </w:r>
      <w:r w:rsidR="0055108E" w:rsidRPr="00B76F9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картоном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2.</w:t>
      </w:r>
      <w:proofErr w:type="gramStart"/>
      <w:r w:rsidRPr="00B76F96">
        <w:rPr>
          <w:b/>
          <w:sz w:val="28"/>
          <w:szCs w:val="28"/>
        </w:rPr>
        <w:t>1.Тема</w:t>
      </w:r>
      <w:proofErr w:type="gramEnd"/>
      <w:r w:rsidR="00DE0EC3" w:rsidRPr="00B76F96">
        <w:rPr>
          <w:b/>
          <w:sz w:val="28"/>
          <w:szCs w:val="28"/>
        </w:rPr>
        <w:t>: Аппликация.</w:t>
      </w:r>
      <w:r w:rsidR="002C75F3" w:rsidRPr="00B76F96">
        <w:rPr>
          <w:b/>
          <w:sz w:val="28"/>
          <w:szCs w:val="28"/>
        </w:rPr>
        <w:t xml:space="preserve"> Виды</w:t>
      </w:r>
    </w:p>
    <w:p w:rsidR="001C55AC" w:rsidRPr="00B76F96" w:rsidRDefault="0055108E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="00DE0EC3" w:rsidRPr="00B76F96">
        <w:rPr>
          <w:sz w:val="28"/>
          <w:szCs w:val="28"/>
        </w:rPr>
        <w:t xml:space="preserve"> Виды аппликации - простая и объемная, обрывная, композиционное построение.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</w:t>
      </w:r>
      <w:r w:rsidR="0055108E" w:rsidRPr="00B76F96">
        <w:rPr>
          <w:i/>
          <w:sz w:val="28"/>
          <w:szCs w:val="28"/>
          <w:u w:val="single"/>
        </w:rPr>
        <w:t>.</w:t>
      </w:r>
      <w:r w:rsidR="0055108E" w:rsidRPr="00B76F96">
        <w:rPr>
          <w:sz w:val="28"/>
          <w:szCs w:val="28"/>
        </w:rPr>
        <w:t xml:space="preserve"> «</w:t>
      </w:r>
      <w:r w:rsidRPr="00B76F96">
        <w:rPr>
          <w:sz w:val="28"/>
          <w:szCs w:val="28"/>
        </w:rPr>
        <w:t>Веселый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клоун»,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«Подарок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маме»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открытка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</w:t>
      </w:r>
      <w:r w:rsidR="0055108E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цветами.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2.</w:t>
      </w:r>
      <w:proofErr w:type="gramStart"/>
      <w:r w:rsidRPr="00B76F96">
        <w:rPr>
          <w:b/>
          <w:sz w:val="28"/>
          <w:szCs w:val="28"/>
        </w:rPr>
        <w:t>2.Тема</w:t>
      </w:r>
      <w:proofErr w:type="gramEnd"/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proofErr w:type="spellStart"/>
      <w:r w:rsidR="00DE0EC3" w:rsidRPr="00B76F96">
        <w:rPr>
          <w:b/>
          <w:sz w:val="28"/>
          <w:szCs w:val="28"/>
        </w:rPr>
        <w:t>Бумагопластика</w:t>
      </w:r>
      <w:proofErr w:type="spellEnd"/>
      <w:r w:rsidR="00DE0EC3" w:rsidRPr="00B76F96">
        <w:rPr>
          <w:b/>
          <w:sz w:val="28"/>
          <w:szCs w:val="28"/>
        </w:rPr>
        <w:t>.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Игрушки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из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бумаги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="00DE0EC3" w:rsidRPr="00B76F96">
        <w:rPr>
          <w:sz w:val="28"/>
          <w:szCs w:val="28"/>
        </w:rPr>
        <w:t xml:space="preserve"> Конструирование из бумаги и его художественные возможности. Основные способы работы с бумагой. Способы сгибания, разрезания, склеивания бумаги.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Практика.</w:t>
      </w:r>
      <w:r w:rsidR="00DE0EC3" w:rsidRPr="00B76F96">
        <w:rPr>
          <w:sz w:val="28"/>
          <w:szCs w:val="28"/>
        </w:rPr>
        <w:t xml:space="preserve"> Выполнение различных персонажей животных и птиц на основе цилиндра и конуса.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2.</w:t>
      </w:r>
      <w:proofErr w:type="gramStart"/>
      <w:r w:rsidRPr="00B76F96">
        <w:rPr>
          <w:b/>
          <w:sz w:val="28"/>
          <w:szCs w:val="28"/>
        </w:rPr>
        <w:t>3.</w:t>
      </w:r>
      <w:r w:rsidR="00DE0EC3" w:rsidRPr="00B76F96">
        <w:rPr>
          <w:b/>
          <w:sz w:val="28"/>
          <w:szCs w:val="28"/>
        </w:rPr>
        <w:t>Тем</w:t>
      </w:r>
      <w:r w:rsidRPr="00B76F96">
        <w:rPr>
          <w:b/>
          <w:sz w:val="28"/>
          <w:szCs w:val="28"/>
        </w:rPr>
        <w:t>а</w:t>
      </w:r>
      <w:proofErr w:type="gramEnd"/>
      <w:r w:rsidR="002C75F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B76F96">
        <w:rPr>
          <w:b/>
          <w:sz w:val="28"/>
          <w:szCs w:val="28"/>
        </w:rPr>
        <w:t>Оригами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</w:t>
      </w:r>
      <w:r w:rsidR="003F1C43" w:rsidRPr="00B76F96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Базовые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формы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складывания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из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бумаги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простых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фигур.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</w:t>
      </w:r>
      <w:r w:rsidR="003F1C43" w:rsidRPr="00B76F96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Ф</w:t>
      </w:r>
      <w:r w:rsidRPr="00B76F96">
        <w:rPr>
          <w:sz w:val="28"/>
          <w:szCs w:val="28"/>
        </w:rPr>
        <w:t>игуры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животных,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птиц,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технические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модели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игрушки.</w:t>
      </w:r>
    </w:p>
    <w:p w:rsidR="001C55AC" w:rsidRPr="00B76F96" w:rsidRDefault="00B76F96" w:rsidP="00B76F9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3. Раздел:</w:t>
      </w:r>
      <w:r w:rsidR="003F1C43"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Лепка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3.</w:t>
      </w:r>
      <w:proofErr w:type="gramStart"/>
      <w:r w:rsidRPr="00B76F96">
        <w:rPr>
          <w:b/>
          <w:sz w:val="28"/>
          <w:szCs w:val="28"/>
        </w:rPr>
        <w:t>1.Тема</w:t>
      </w:r>
      <w:proofErr w:type="gramEnd"/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2C75F3" w:rsidRPr="00B76F96">
        <w:rPr>
          <w:b/>
          <w:sz w:val="28"/>
          <w:szCs w:val="28"/>
        </w:rPr>
        <w:t>Миниатюры из пластилина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="00DE0EC3" w:rsidRPr="00B76F96">
        <w:rPr>
          <w:sz w:val="28"/>
          <w:szCs w:val="28"/>
        </w:rPr>
        <w:t xml:space="preserve"> Составление частей в скульптуре. Соотношение величин, придание образа, а также вытягивание формы из общей массы, украшение рельефной фигуры.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Практика.</w:t>
      </w:r>
      <w:r w:rsidR="00DE0EC3" w:rsidRPr="00B76F96">
        <w:rPr>
          <w:sz w:val="28"/>
          <w:szCs w:val="28"/>
        </w:rPr>
        <w:t xml:space="preserve"> «Праздник пряника», «Тянем-потянем», «Оттески на пластилине», «Мишка косолапый».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3.</w:t>
      </w:r>
      <w:proofErr w:type="gramStart"/>
      <w:r w:rsidRPr="00B76F96">
        <w:rPr>
          <w:b/>
          <w:sz w:val="28"/>
          <w:szCs w:val="28"/>
        </w:rPr>
        <w:t>2.Тема</w:t>
      </w:r>
      <w:proofErr w:type="gramEnd"/>
      <w:r w:rsidR="00DE0EC3" w:rsidRPr="00B76F96">
        <w:rPr>
          <w:b/>
          <w:sz w:val="28"/>
          <w:szCs w:val="28"/>
        </w:rPr>
        <w:t>:</w:t>
      </w:r>
      <w:r w:rsidRPr="00B76F96">
        <w:rPr>
          <w:b/>
          <w:sz w:val="28"/>
          <w:szCs w:val="28"/>
        </w:rPr>
        <w:t xml:space="preserve"> </w:t>
      </w:r>
      <w:r w:rsidR="00DE0EC3" w:rsidRPr="00B76F96">
        <w:rPr>
          <w:b/>
          <w:sz w:val="28"/>
          <w:szCs w:val="28"/>
        </w:rPr>
        <w:t>Пластилиновая</w:t>
      </w:r>
      <w:r w:rsidRPr="00B76F96">
        <w:rPr>
          <w:b/>
          <w:sz w:val="28"/>
          <w:szCs w:val="28"/>
        </w:rPr>
        <w:t xml:space="preserve"> </w:t>
      </w:r>
      <w:r w:rsidR="00B76F96">
        <w:rPr>
          <w:b/>
          <w:sz w:val="28"/>
          <w:szCs w:val="28"/>
        </w:rPr>
        <w:t>аппликация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B76F96">
        <w:rPr>
          <w:i/>
          <w:sz w:val="28"/>
          <w:szCs w:val="28"/>
          <w:u w:val="single"/>
        </w:rPr>
        <w:t>Теория.</w:t>
      </w:r>
      <w:r w:rsidR="00DE0EC3" w:rsidRPr="00B76F96">
        <w:rPr>
          <w:sz w:val="28"/>
          <w:szCs w:val="28"/>
        </w:rPr>
        <w:t xml:space="preserve"> Наклеивание пластилина на поверхность картона, пластика и на другие материалы, создание различных узоров и форм.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Практика.</w:t>
      </w:r>
      <w:r w:rsidR="00DE0EC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О</w:t>
      </w:r>
      <w:r w:rsidR="00DE0EC3" w:rsidRPr="00B76F96">
        <w:rPr>
          <w:sz w:val="28"/>
          <w:szCs w:val="28"/>
        </w:rPr>
        <w:t xml:space="preserve">ткрытка с аппликацией из пластилина (животных, насекомых, </w:t>
      </w:r>
      <w:r w:rsidR="00DE0EC3" w:rsidRPr="00B76F96">
        <w:rPr>
          <w:sz w:val="28"/>
          <w:szCs w:val="28"/>
        </w:rPr>
        <w:lastRenderedPageBreak/>
        <w:t>растений, птиц).</w:t>
      </w:r>
    </w:p>
    <w:p w:rsidR="001C55AC" w:rsidRPr="000445A9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>3.</w:t>
      </w:r>
      <w:proofErr w:type="gramStart"/>
      <w:r w:rsidRPr="000445A9">
        <w:rPr>
          <w:b/>
          <w:sz w:val="28"/>
          <w:szCs w:val="28"/>
        </w:rPr>
        <w:t>3.Тема</w:t>
      </w:r>
      <w:proofErr w:type="gramEnd"/>
      <w:r w:rsidR="00DE0EC3" w:rsidRPr="000445A9">
        <w:rPr>
          <w:b/>
          <w:sz w:val="28"/>
          <w:szCs w:val="28"/>
        </w:rPr>
        <w:t>: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Композиция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по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мотивам</w:t>
      </w:r>
      <w:r w:rsidRPr="000445A9">
        <w:rPr>
          <w:b/>
          <w:sz w:val="28"/>
          <w:szCs w:val="28"/>
        </w:rPr>
        <w:t xml:space="preserve"> </w:t>
      </w:r>
      <w:r w:rsidR="000445A9">
        <w:rPr>
          <w:b/>
          <w:sz w:val="28"/>
          <w:szCs w:val="28"/>
        </w:rPr>
        <w:t>сказок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Теори</w:t>
      </w:r>
      <w:r w:rsidR="003F1C43" w:rsidRPr="000445A9">
        <w:rPr>
          <w:i/>
          <w:sz w:val="28"/>
          <w:szCs w:val="28"/>
          <w:u w:val="single"/>
        </w:rPr>
        <w:t>я.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Составление композиции из героев сказок. Понятие композиционного центра, правильное размещение фигур.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Практика</w:t>
      </w:r>
      <w:r w:rsidR="003F1C43" w:rsidRPr="000445A9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Аппликация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«Сказка».</w:t>
      </w:r>
    </w:p>
    <w:p w:rsidR="00B03CD7" w:rsidRPr="000445A9" w:rsidRDefault="000445A9" w:rsidP="000445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>4. Раздел:</w:t>
      </w:r>
      <w:r>
        <w:rPr>
          <w:b/>
          <w:sz w:val="28"/>
          <w:szCs w:val="28"/>
        </w:rPr>
        <w:t xml:space="preserve"> Работа с природным материалом</w:t>
      </w:r>
    </w:p>
    <w:p w:rsidR="001C55AC" w:rsidRPr="000445A9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>4.</w:t>
      </w:r>
      <w:proofErr w:type="gramStart"/>
      <w:r w:rsidRPr="000445A9">
        <w:rPr>
          <w:b/>
          <w:sz w:val="28"/>
          <w:szCs w:val="28"/>
        </w:rPr>
        <w:t>1.Тема</w:t>
      </w:r>
      <w:proofErr w:type="gramEnd"/>
      <w:r w:rsidR="00DE0EC3" w:rsidRPr="000445A9">
        <w:rPr>
          <w:b/>
          <w:sz w:val="28"/>
          <w:szCs w:val="28"/>
        </w:rPr>
        <w:t>: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Скульптура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из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природного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матер</w:t>
      </w:r>
      <w:r w:rsidR="000445A9">
        <w:rPr>
          <w:b/>
          <w:sz w:val="28"/>
          <w:szCs w:val="28"/>
        </w:rPr>
        <w:t>иала</w:t>
      </w:r>
    </w:p>
    <w:p w:rsidR="001C55AC" w:rsidRPr="00B76F96" w:rsidRDefault="003F1C4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Теория.</w:t>
      </w:r>
      <w:r w:rsidR="00DE0EC3" w:rsidRPr="00B76F96">
        <w:rPr>
          <w:sz w:val="28"/>
          <w:szCs w:val="28"/>
        </w:rPr>
        <w:t xml:space="preserve"> Создание образа при помощи шишек, листьев, сухоцветов, плодов и пр. Техника работы с природными материалами, изучение видов, правила заготовки.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Практика</w:t>
      </w:r>
      <w:r w:rsidR="003F1C43" w:rsidRPr="000445A9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И</w:t>
      </w:r>
      <w:r w:rsidRPr="00B76F96">
        <w:rPr>
          <w:sz w:val="28"/>
          <w:szCs w:val="28"/>
        </w:rPr>
        <w:t>зготовление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сувениров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из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шишек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плодов</w:t>
      </w:r>
      <w:r w:rsidR="003F1C43" w:rsidRPr="00B76F96">
        <w:rPr>
          <w:sz w:val="28"/>
          <w:szCs w:val="28"/>
        </w:rPr>
        <w:t xml:space="preserve">: </w:t>
      </w:r>
      <w:r w:rsidRPr="00B76F96">
        <w:rPr>
          <w:sz w:val="28"/>
          <w:szCs w:val="28"/>
        </w:rPr>
        <w:t>«Прическа»,</w:t>
      </w:r>
      <w:r w:rsidR="000445A9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«Дубок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шишками».</w:t>
      </w:r>
    </w:p>
    <w:p w:rsidR="001C55AC" w:rsidRPr="000445A9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>4.</w:t>
      </w:r>
      <w:proofErr w:type="gramStart"/>
      <w:r w:rsidRPr="000445A9">
        <w:rPr>
          <w:b/>
          <w:sz w:val="28"/>
          <w:szCs w:val="28"/>
        </w:rPr>
        <w:t>2.Тема</w:t>
      </w:r>
      <w:proofErr w:type="gramEnd"/>
      <w:r w:rsidR="00DE0EC3" w:rsidRPr="000445A9">
        <w:rPr>
          <w:b/>
          <w:sz w:val="28"/>
          <w:szCs w:val="28"/>
        </w:rPr>
        <w:t>: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Флори</w:t>
      </w:r>
      <w:r w:rsidR="000445A9">
        <w:rPr>
          <w:b/>
          <w:sz w:val="28"/>
          <w:szCs w:val="28"/>
        </w:rPr>
        <w:t>стика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Теория</w:t>
      </w:r>
      <w:r w:rsidR="003F1C43" w:rsidRPr="000445A9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Технология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аппликации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по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рисунку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из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осенних</w:t>
      </w:r>
      <w:r w:rsidR="00B03CD7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листьев, определение контраста и формы,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Практика</w:t>
      </w:r>
      <w:r w:rsidR="003F1C43" w:rsidRPr="000445A9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А</w:t>
      </w:r>
      <w:r w:rsidRPr="00B76F96">
        <w:rPr>
          <w:sz w:val="28"/>
          <w:szCs w:val="28"/>
        </w:rPr>
        <w:t>ппликация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«Птичкин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хвост».</w:t>
      </w:r>
    </w:p>
    <w:p w:rsidR="001C55AC" w:rsidRPr="000445A9" w:rsidRDefault="003F1C43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>4.</w:t>
      </w:r>
      <w:proofErr w:type="gramStart"/>
      <w:r w:rsidRPr="000445A9">
        <w:rPr>
          <w:b/>
          <w:sz w:val="28"/>
          <w:szCs w:val="28"/>
        </w:rPr>
        <w:t>3.Тема</w:t>
      </w:r>
      <w:proofErr w:type="gramEnd"/>
      <w:r w:rsidR="00DE0EC3" w:rsidRPr="000445A9">
        <w:rPr>
          <w:b/>
          <w:sz w:val="28"/>
          <w:szCs w:val="28"/>
        </w:rPr>
        <w:t>: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Аппликация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из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семян</w:t>
      </w:r>
      <w:r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и</w:t>
      </w:r>
      <w:r w:rsidRPr="000445A9">
        <w:rPr>
          <w:b/>
          <w:sz w:val="28"/>
          <w:szCs w:val="28"/>
        </w:rPr>
        <w:t xml:space="preserve"> </w:t>
      </w:r>
      <w:r w:rsidR="000445A9">
        <w:rPr>
          <w:b/>
          <w:sz w:val="28"/>
          <w:szCs w:val="28"/>
        </w:rPr>
        <w:t>зёрен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Теория</w:t>
      </w:r>
      <w:r w:rsidR="003F1C43" w:rsidRPr="000445A9">
        <w:rPr>
          <w:i/>
          <w:sz w:val="28"/>
          <w:szCs w:val="28"/>
          <w:u w:val="single"/>
        </w:rPr>
        <w:t>.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Технология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аппликации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из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зёрен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косточек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использованием основы из пластилина.</w:t>
      </w:r>
    </w:p>
    <w:p w:rsidR="001C55AC" w:rsidRPr="00B76F96" w:rsidRDefault="00DE0EC3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Практик</w:t>
      </w:r>
      <w:r w:rsidR="003F1C43" w:rsidRPr="000445A9">
        <w:rPr>
          <w:i/>
          <w:sz w:val="28"/>
          <w:szCs w:val="28"/>
          <w:u w:val="single"/>
        </w:rPr>
        <w:t>а.</w:t>
      </w:r>
      <w:r w:rsidR="003F1C43" w:rsidRPr="00B76F96">
        <w:rPr>
          <w:sz w:val="28"/>
          <w:szCs w:val="28"/>
        </w:rPr>
        <w:t xml:space="preserve"> А</w:t>
      </w:r>
      <w:r w:rsidRPr="00B76F96">
        <w:rPr>
          <w:sz w:val="28"/>
          <w:szCs w:val="28"/>
        </w:rPr>
        <w:t>ппликация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из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семян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и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косточек</w:t>
      </w:r>
      <w:r w:rsidR="003F1C4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</w:t>
      </w:r>
      <w:proofErr w:type="spellStart"/>
      <w:r w:rsidRPr="00B76F96">
        <w:rPr>
          <w:sz w:val="28"/>
          <w:szCs w:val="28"/>
        </w:rPr>
        <w:t>Подсолнухи</w:t>
      </w:r>
      <w:proofErr w:type="gramStart"/>
      <w:r w:rsidRPr="00B76F96">
        <w:rPr>
          <w:sz w:val="28"/>
          <w:szCs w:val="28"/>
        </w:rPr>
        <w:t>»,«</w:t>
      </w:r>
      <w:proofErr w:type="gramEnd"/>
      <w:r w:rsidRPr="00B76F96">
        <w:rPr>
          <w:sz w:val="28"/>
          <w:szCs w:val="28"/>
        </w:rPr>
        <w:t>Колоски</w:t>
      </w:r>
      <w:proofErr w:type="spellEnd"/>
      <w:r w:rsidRPr="00B76F96">
        <w:rPr>
          <w:sz w:val="28"/>
          <w:szCs w:val="28"/>
        </w:rPr>
        <w:t>»,</w:t>
      </w:r>
      <w:r w:rsidR="000445A9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«Цветочная</w:t>
      </w:r>
      <w:r w:rsidR="00F47C48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поляна».</w:t>
      </w:r>
    </w:p>
    <w:p w:rsidR="001C55AC" w:rsidRPr="000445A9" w:rsidRDefault="000445A9" w:rsidP="000445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 xml:space="preserve">5. </w:t>
      </w:r>
      <w:r w:rsidR="009C594D" w:rsidRPr="000445A9">
        <w:rPr>
          <w:b/>
          <w:sz w:val="28"/>
          <w:szCs w:val="28"/>
        </w:rPr>
        <w:t xml:space="preserve">Раздел: </w:t>
      </w:r>
      <w:r w:rsidR="00DE0EC3" w:rsidRPr="000445A9">
        <w:rPr>
          <w:b/>
          <w:sz w:val="28"/>
          <w:szCs w:val="28"/>
        </w:rPr>
        <w:t>Итоговое</w:t>
      </w:r>
      <w:r w:rsidR="00F47C48" w:rsidRPr="000445A9">
        <w:rPr>
          <w:b/>
          <w:sz w:val="28"/>
          <w:szCs w:val="28"/>
        </w:rPr>
        <w:t xml:space="preserve"> </w:t>
      </w:r>
      <w:r w:rsidR="00DE0EC3" w:rsidRPr="000445A9">
        <w:rPr>
          <w:b/>
          <w:sz w:val="28"/>
          <w:szCs w:val="28"/>
        </w:rPr>
        <w:t>занятие</w:t>
      </w:r>
    </w:p>
    <w:p w:rsidR="009C594D" w:rsidRPr="000445A9" w:rsidRDefault="009C594D" w:rsidP="00B76F9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445A9">
        <w:rPr>
          <w:b/>
          <w:sz w:val="28"/>
          <w:szCs w:val="28"/>
        </w:rPr>
        <w:t>5.1. Тема: Итоговое занятие</w:t>
      </w:r>
    </w:p>
    <w:p w:rsidR="001C55AC" w:rsidRDefault="00B03CD7" w:rsidP="00B76F96">
      <w:pPr>
        <w:spacing w:line="360" w:lineRule="auto"/>
        <w:ind w:firstLine="709"/>
        <w:jc w:val="both"/>
        <w:rPr>
          <w:sz w:val="28"/>
          <w:szCs w:val="28"/>
        </w:rPr>
      </w:pPr>
      <w:r w:rsidRPr="000445A9">
        <w:rPr>
          <w:i/>
          <w:sz w:val="28"/>
          <w:szCs w:val="28"/>
          <w:u w:val="single"/>
        </w:rPr>
        <w:t>Теория.</w:t>
      </w:r>
      <w:r w:rsidRPr="00B76F96">
        <w:rPr>
          <w:sz w:val="28"/>
          <w:szCs w:val="28"/>
        </w:rPr>
        <w:t xml:space="preserve"> Анализ работы.</w:t>
      </w:r>
    </w:p>
    <w:p w:rsidR="000445A9" w:rsidRDefault="000445A9" w:rsidP="00B76F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55AC" w:rsidRDefault="00DE0EC3" w:rsidP="009C594D">
      <w:pPr>
        <w:pStyle w:val="11"/>
        <w:spacing w:before="163" w:line="360" w:lineRule="auto"/>
        <w:ind w:left="0" w:right="1"/>
        <w:contextualSpacing/>
        <w:jc w:val="center"/>
      </w:pPr>
      <w:r>
        <w:lastRenderedPageBreak/>
        <w:t>1.4</w:t>
      </w:r>
      <w:r w:rsidR="002C75F3">
        <w:t xml:space="preserve">. </w:t>
      </w:r>
      <w:r>
        <w:t>Планируемые</w:t>
      </w:r>
      <w:r w:rsidR="002C75F3">
        <w:t xml:space="preserve"> </w:t>
      </w:r>
      <w:r>
        <w:rPr>
          <w:spacing w:val="-2"/>
        </w:rPr>
        <w:t>результаты</w:t>
      </w:r>
    </w:p>
    <w:p w:rsidR="000C038F" w:rsidRDefault="00DE0EC3" w:rsidP="000C038F">
      <w:pPr>
        <w:pStyle w:val="a3"/>
        <w:spacing w:before="1" w:line="360" w:lineRule="auto"/>
        <w:ind w:left="852" w:right="1"/>
        <w:contextualSpacing/>
        <w:jc w:val="both"/>
        <w:rPr>
          <w:b/>
          <w:spacing w:val="-2"/>
        </w:rPr>
      </w:pPr>
      <w:r w:rsidRPr="009C594D">
        <w:rPr>
          <w:b/>
          <w:spacing w:val="-2"/>
        </w:rPr>
        <w:t>Личностные</w:t>
      </w:r>
      <w:r w:rsidR="009C594D" w:rsidRPr="009C594D">
        <w:rPr>
          <w:b/>
          <w:spacing w:val="-2"/>
        </w:rPr>
        <w:t xml:space="preserve"> результаты</w:t>
      </w:r>
      <w:r w:rsidRPr="009C594D">
        <w:rPr>
          <w:b/>
          <w:spacing w:val="-2"/>
        </w:rPr>
        <w:t>:</w:t>
      </w:r>
    </w:p>
    <w:p w:rsidR="000C038F" w:rsidRPr="000C038F" w:rsidRDefault="000C038F" w:rsidP="000C038F">
      <w:pPr>
        <w:pStyle w:val="a3"/>
        <w:spacing w:before="1" w:line="360" w:lineRule="auto"/>
        <w:ind w:left="852" w:right="1"/>
        <w:contextualSpacing/>
        <w:jc w:val="both"/>
        <w:rPr>
          <w:i/>
        </w:rPr>
      </w:pPr>
      <w:r w:rsidRPr="000C038F">
        <w:rPr>
          <w:i/>
        </w:rPr>
        <w:t>У обучающегося будет сформировано:</w:t>
      </w:r>
    </w:p>
    <w:p w:rsidR="001C55AC" w:rsidRDefault="00DE0EC3" w:rsidP="000C038F">
      <w:pPr>
        <w:pStyle w:val="a3"/>
        <w:spacing w:before="1" w:line="360" w:lineRule="auto"/>
        <w:ind w:left="852" w:right="1"/>
        <w:contextualSpacing/>
        <w:jc w:val="both"/>
      </w:pPr>
      <w:r>
        <w:rPr>
          <w:spacing w:val="-2"/>
        </w:rPr>
        <w:t>-</w:t>
      </w:r>
      <w:r w:rsidR="009C594D">
        <w:rPr>
          <w:spacing w:val="-2"/>
        </w:rPr>
        <w:t xml:space="preserve"> </w:t>
      </w:r>
      <w:r>
        <w:rPr>
          <w:spacing w:val="-2"/>
        </w:rPr>
        <w:t>устойчивый</w:t>
      </w:r>
      <w:r w:rsidR="009C594D">
        <w:t xml:space="preserve"> </w:t>
      </w:r>
      <w:r>
        <w:rPr>
          <w:spacing w:val="-2"/>
        </w:rPr>
        <w:t>интерес</w:t>
      </w:r>
      <w:r w:rsidR="009C594D">
        <w:t xml:space="preserve"> </w:t>
      </w:r>
      <w:r>
        <w:rPr>
          <w:spacing w:val="-10"/>
        </w:rPr>
        <w:t>к</w:t>
      </w:r>
      <w:r w:rsidR="009C594D">
        <w:t xml:space="preserve"> </w:t>
      </w:r>
      <w:r>
        <w:rPr>
          <w:spacing w:val="-2"/>
        </w:rPr>
        <w:t>искусству</w:t>
      </w:r>
      <w:r w:rsidR="009C594D">
        <w:t xml:space="preserve"> </w:t>
      </w:r>
      <w:r>
        <w:rPr>
          <w:spacing w:val="-10"/>
        </w:rPr>
        <w:t>и</w:t>
      </w:r>
      <w:r w:rsidR="009C594D">
        <w:t xml:space="preserve"> </w:t>
      </w:r>
      <w:r>
        <w:rPr>
          <w:spacing w:val="-2"/>
        </w:rPr>
        <w:t>занятиям</w:t>
      </w:r>
      <w:r w:rsidR="009C594D">
        <w:t xml:space="preserve"> </w:t>
      </w:r>
      <w:r>
        <w:rPr>
          <w:spacing w:val="-2"/>
        </w:rPr>
        <w:t>художественным творчеством;</w:t>
      </w:r>
    </w:p>
    <w:p w:rsidR="001C55AC" w:rsidRDefault="00DE0EC3" w:rsidP="009C594D">
      <w:pPr>
        <w:pStyle w:val="a3"/>
        <w:spacing w:before="5" w:line="360" w:lineRule="auto"/>
        <w:ind w:left="852" w:right="1"/>
        <w:contextualSpacing/>
        <w:jc w:val="both"/>
      </w:pPr>
      <w:r>
        <w:t>-навыки</w:t>
      </w:r>
      <w:r w:rsidR="002C75F3">
        <w:t xml:space="preserve"> </w:t>
      </w:r>
      <w:r>
        <w:t>аккуратности</w:t>
      </w:r>
      <w:r w:rsidR="002C75F3">
        <w:t xml:space="preserve"> </w:t>
      </w:r>
      <w:r>
        <w:t>и</w:t>
      </w:r>
      <w:r w:rsidR="002C75F3">
        <w:t xml:space="preserve"> </w:t>
      </w:r>
      <w:r>
        <w:t>творческого</w:t>
      </w:r>
      <w:r w:rsidR="002C75F3">
        <w:t xml:space="preserve"> </w:t>
      </w:r>
      <w:r>
        <w:rPr>
          <w:spacing w:val="-2"/>
        </w:rPr>
        <w:t>трудолюбия;</w:t>
      </w:r>
    </w:p>
    <w:p w:rsidR="009C594D" w:rsidRDefault="00DE0EC3" w:rsidP="009C594D">
      <w:pPr>
        <w:pStyle w:val="a3"/>
        <w:spacing w:before="159" w:line="360" w:lineRule="auto"/>
        <w:ind w:left="852" w:right="1"/>
        <w:contextualSpacing/>
        <w:jc w:val="both"/>
      </w:pPr>
      <w:r>
        <w:t>-терпение,</w:t>
      </w:r>
      <w:r w:rsidR="002C75F3">
        <w:t xml:space="preserve"> </w:t>
      </w:r>
      <w:r>
        <w:t xml:space="preserve">усидчивость. </w:t>
      </w:r>
    </w:p>
    <w:p w:rsidR="001C55AC" w:rsidRDefault="00DE0EC3" w:rsidP="009C594D">
      <w:pPr>
        <w:pStyle w:val="a3"/>
        <w:spacing w:before="159" w:line="360" w:lineRule="auto"/>
        <w:ind w:left="852" w:right="1"/>
        <w:contextualSpacing/>
        <w:jc w:val="both"/>
        <w:rPr>
          <w:b/>
          <w:spacing w:val="-2"/>
        </w:rPr>
      </w:pPr>
      <w:proofErr w:type="spellStart"/>
      <w:r w:rsidRPr="009C594D">
        <w:rPr>
          <w:b/>
          <w:spacing w:val="-2"/>
        </w:rPr>
        <w:t>Метапредметные</w:t>
      </w:r>
      <w:proofErr w:type="spellEnd"/>
      <w:r w:rsidR="009C594D" w:rsidRPr="009C594D">
        <w:rPr>
          <w:b/>
          <w:spacing w:val="-2"/>
        </w:rPr>
        <w:t xml:space="preserve"> результаты</w:t>
      </w:r>
      <w:r w:rsidRPr="009C594D">
        <w:rPr>
          <w:b/>
          <w:spacing w:val="-2"/>
        </w:rPr>
        <w:t>:</w:t>
      </w:r>
    </w:p>
    <w:p w:rsidR="000C038F" w:rsidRPr="000C038F" w:rsidRDefault="000C038F" w:rsidP="009C594D">
      <w:pPr>
        <w:pStyle w:val="a3"/>
        <w:spacing w:before="159" w:line="360" w:lineRule="auto"/>
        <w:ind w:left="852" w:right="1"/>
        <w:contextualSpacing/>
        <w:jc w:val="both"/>
        <w:rPr>
          <w:i/>
        </w:rPr>
      </w:pPr>
      <w:r w:rsidRPr="000C038F">
        <w:rPr>
          <w:i/>
        </w:rPr>
        <w:t>У обучающегося будет развито:</w:t>
      </w:r>
    </w:p>
    <w:p w:rsidR="001C55AC" w:rsidRDefault="00DE0EC3" w:rsidP="009C594D">
      <w:pPr>
        <w:pStyle w:val="a3"/>
        <w:spacing w:line="360" w:lineRule="auto"/>
        <w:ind w:right="1" w:firstLine="710"/>
        <w:contextualSpacing/>
        <w:jc w:val="both"/>
      </w:pPr>
      <w:r>
        <w:t>-</w:t>
      </w:r>
      <w:r w:rsidR="002C75F3">
        <w:t xml:space="preserve"> </w:t>
      </w:r>
      <w:r>
        <w:t>художественный</w:t>
      </w:r>
      <w:r w:rsidR="002C75F3">
        <w:t xml:space="preserve"> </w:t>
      </w:r>
      <w:r>
        <w:t>вкус,</w:t>
      </w:r>
      <w:r w:rsidR="002C75F3">
        <w:t xml:space="preserve"> </w:t>
      </w:r>
      <w:r>
        <w:t>способность</w:t>
      </w:r>
      <w:r w:rsidR="002C75F3">
        <w:t xml:space="preserve"> </w:t>
      </w:r>
      <w:r>
        <w:t>видеть</w:t>
      </w:r>
      <w:r w:rsidR="002C75F3">
        <w:t xml:space="preserve"> </w:t>
      </w:r>
      <w:r>
        <w:t>и</w:t>
      </w:r>
      <w:r w:rsidR="002C75F3">
        <w:t xml:space="preserve"> </w:t>
      </w:r>
      <w:r>
        <w:t xml:space="preserve">понимать </w:t>
      </w:r>
      <w:r>
        <w:rPr>
          <w:spacing w:val="-2"/>
        </w:rPr>
        <w:t>прекрасное;</w:t>
      </w:r>
    </w:p>
    <w:p w:rsidR="001C55AC" w:rsidRDefault="00DE0EC3" w:rsidP="009C594D">
      <w:pPr>
        <w:pStyle w:val="a3"/>
        <w:tabs>
          <w:tab w:val="left" w:pos="2017"/>
          <w:tab w:val="left" w:pos="4190"/>
          <w:tab w:val="left" w:pos="5466"/>
          <w:tab w:val="left" w:pos="7490"/>
        </w:tabs>
        <w:spacing w:before="3" w:line="360" w:lineRule="auto"/>
        <w:ind w:right="1" w:firstLine="710"/>
        <w:contextualSpacing/>
        <w:jc w:val="both"/>
      </w:pPr>
      <w:r>
        <w:rPr>
          <w:spacing w:val="-2"/>
        </w:rPr>
        <w:t>-</w:t>
      </w:r>
      <w:r w:rsidR="000C038F">
        <w:rPr>
          <w:spacing w:val="-2"/>
        </w:rPr>
        <w:t xml:space="preserve"> </w:t>
      </w:r>
      <w:r>
        <w:rPr>
          <w:spacing w:val="-2"/>
        </w:rPr>
        <w:t>навыки</w:t>
      </w:r>
      <w:r w:rsidR="000C038F">
        <w:t xml:space="preserve"> </w:t>
      </w:r>
      <w:r>
        <w:rPr>
          <w:spacing w:val="-2"/>
        </w:rPr>
        <w:t>воображения,</w:t>
      </w:r>
      <w:r w:rsidR="000C038F">
        <w:t xml:space="preserve"> </w:t>
      </w:r>
      <w:r>
        <w:rPr>
          <w:spacing w:val="-2"/>
        </w:rPr>
        <w:t>пространственного мышления,</w:t>
      </w:r>
    </w:p>
    <w:p w:rsidR="001C55AC" w:rsidRDefault="00DE0EC3" w:rsidP="009C594D">
      <w:pPr>
        <w:pStyle w:val="a3"/>
        <w:spacing w:before="5" w:line="360" w:lineRule="auto"/>
        <w:ind w:left="852" w:right="1"/>
        <w:contextualSpacing/>
        <w:jc w:val="both"/>
      </w:pPr>
      <w:r>
        <w:t>-</w:t>
      </w:r>
      <w:r w:rsidR="002C75F3">
        <w:t xml:space="preserve"> </w:t>
      </w:r>
      <w:r>
        <w:t>коммуникативные</w:t>
      </w:r>
      <w:r w:rsidR="002C75F3">
        <w:t xml:space="preserve"> </w:t>
      </w:r>
      <w:r>
        <w:t>умения</w:t>
      </w:r>
      <w:r w:rsidR="002C75F3">
        <w:t xml:space="preserve"> </w:t>
      </w:r>
      <w:r>
        <w:t>и</w:t>
      </w:r>
      <w:r w:rsidR="002C75F3">
        <w:t xml:space="preserve"> </w:t>
      </w:r>
      <w:r>
        <w:rPr>
          <w:spacing w:val="-2"/>
        </w:rPr>
        <w:t>навыки;</w:t>
      </w:r>
    </w:p>
    <w:p w:rsidR="009C594D" w:rsidRDefault="00DE0EC3" w:rsidP="009C594D">
      <w:pPr>
        <w:pStyle w:val="a3"/>
        <w:spacing w:before="163" w:line="360" w:lineRule="auto"/>
        <w:ind w:left="852" w:right="1"/>
        <w:contextualSpacing/>
        <w:jc w:val="both"/>
      </w:pPr>
      <w:r>
        <w:t>-</w:t>
      </w:r>
      <w:r w:rsidR="000C038F">
        <w:t xml:space="preserve"> мелкая моторика</w:t>
      </w:r>
      <w:r>
        <w:t xml:space="preserve">. </w:t>
      </w:r>
    </w:p>
    <w:p w:rsidR="001C55AC" w:rsidRDefault="00DE0EC3" w:rsidP="009C594D">
      <w:pPr>
        <w:pStyle w:val="a3"/>
        <w:spacing w:before="163" w:line="360" w:lineRule="auto"/>
        <w:ind w:left="852" w:right="1"/>
        <w:contextualSpacing/>
        <w:jc w:val="both"/>
        <w:rPr>
          <w:b/>
          <w:spacing w:val="-2"/>
        </w:rPr>
      </w:pPr>
      <w:r w:rsidRPr="009C594D">
        <w:rPr>
          <w:b/>
          <w:spacing w:val="-2"/>
        </w:rPr>
        <w:t>Предметные</w:t>
      </w:r>
      <w:r w:rsidR="009C594D" w:rsidRPr="009C594D">
        <w:rPr>
          <w:b/>
          <w:spacing w:val="-2"/>
        </w:rPr>
        <w:t xml:space="preserve"> результаты</w:t>
      </w:r>
      <w:r w:rsidRPr="009C594D">
        <w:rPr>
          <w:b/>
          <w:spacing w:val="-2"/>
        </w:rPr>
        <w:t>:</w:t>
      </w:r>
    </w:p>
    <w:p w:rsidR="000C038F" w:rsidRPr="000C038F" w:rsidRDefault="000C038F" w:rsidP="000C038F">
      <w:pPr>
        <w:widowControl/>
        <w:autoSpaceDE/>
        <w:autoSpaceDN/>
        <w:spacing w:line="360" w:lineRule="auto"/>
        <w:ind w:firstLine="709"/>
        <w:jc w:val="both"/>
        <w:rPr>
          <w:bCs/>
          <w:i/>
          <w:iCs/>
          <w:sz w:val="28"/>
          <w:szCs w:val="28"/>
          <w:lang w:val="ru" w:eastAsia="ru-RU"/>
        </w:rPr>
      </w:pPr>
      <w:r w:rsidRPr="000C038F">
        <w:rPr>
          <w:bCs/>
          <w:i/>
          <w:iCs/>
          <w:sz w:val="28"/>
          <w:szCs w:val="28"/>
          <w:lang w:val="ru" w:eastAsia="ru-RU"/>
        </w:rPr>
        <w:t>Обучающийся будет знать:</w:t>
      </w:r>
    </w:p>
    <w:p w:rsidR="001C55AC" w:rsidRDefault="00DE0EC3" w:rsidP="009C594D">
      <w:pPr>
        <w:pStyle w:val="a3"/>
        <w:spacing w:before="6" w:line="360" w:lineRule="auto"/>
        <w:ind w:left="852" w:right="1"/>
        <w:contextualSpacing/>
        <w:jc w:val="both"/>
      </w:pPr>
      <w:r>
        <w:t>-</w:t>
      </w:r>
      <w:r w:rsidR="000C038F">
        <w:t xml:space="preserve"> </w:t>
      </w:r>
      <w:r>
        <w:t>правила</w:t>
      </w:r>
      <w:r w:rsidR="002C75F3">
        <w:t xml:space="preserve"> </w:t>
      </w:r>
      <w:r>
        <w:t>построения</w:t>
      </w:r>
      <w:r w:rsidR="002C75F3">
        <w:t xml:space="preserve"> </w:t>
      </w:r>
      <w:r>
        <w:t>композиции</w:t>
      </w:r>
      <w:r w:rsidR="002C75F3">
        <w:t xml:space="preserve"> </w:t>
      </w:r>
      <w:r>
        <w:t>и</w:t>
      </w:r>
      <w:r w:rsidR="002C75F3">
        <w:t xml:space="preserve"> </w:t>
      </w:r>
      <w:r>
        <w:t>выделение</w:t>
      </w:r>
      <w:r w:rsidR="002C75F3">
        <w:t xml:space="preserve"> </w:t>
      </w:r>
      <w:r>
        <w:t>композиционного</w:t>
      </w:r>
      <w:r w:rsidR="002C75F3">
        <w:t xml:space="preserve"> </w:t>
      </w:r>
      <w:r>
        <w:rPr>
          <w:spacing w:val="-2"/>
        </w:rPr>
        <w:t>центра;</w:t>
      </w:r>
    </w:p>
    <w:p w:rsidR="001C55AC" w:rsidRDefault="00DE0EC3" w:rsidP="009C594D">
      <w:pPr>
        <w:pStyle w:val="a3"/>
        <w:spacing w:before="163" w:line="360" w:lineRule="auto"/>
        <w:ind w:left="852" w:right="1"/>
        <w:contextualSpacing/>
        <w:jc w:val="both"/>
      </w:pPr>
      <w:r>
        <w:t>-</w:t>
      </w:r>
      <w:r w:rsidR="000C038F">
        <w:t xml:space="preserve"> </w:t>
      </w:r>
      <w:r>
        <w:t>основы</w:t>
      </w:r>
      <w:r w:rsidR="002C75F3">
        <w:t xml:space="preserve"> </w:t>
      </w:r>
      <w:proofErr w:type="spellStart"/>
      <w:r>
        <w:t>цветоведения</w:t>
      </w:r>
      <w:proofErr w:type="spellEnd"/>
      <w:r w:rsidR="002C75F3">
        <w:t xml:space="preserve"> </w:t>
      </w:r>
      <w:r>
        <w:t>и</w:t>
      </w:r>
      <w:r w:rsidR="002C75F3">
        <w:t xml:space="preserve"> </w:t>
      </w:r>
      <w:r>
        <w:t>стилизации</w:t>
      </w:r>
      <w:r w:rsidR="002C75F3">
        <w:t xml:space="preserve"> </w:t>
      </w:r>
      <w:r>
        <w:rPr>
          <w:spacing w:val="-2"/>
        </w:rPr>
        <w:t>предметов;</w:t>
      </w:r>
    </w:p>
    <w:p w:rsidR="001C55AC" w:rsidRDefault="00DE0EC3" w:rsidP="009C594D">
      <w:pPr>
        <w:pStyle w:val="a3"/>
        <w:spacing w:before="158" w:line="360" w:lineRule="auto"/>
        <w:ind w:left="852" w:right="1"/>
        <w:contextualSpacing/>
        <w:jc w:val="both"/>
      </w:pPr>
      <w:r>
        <w:t>-</w:t>
      </w:r>
      <w:r w:rsidR="000C038F">
        <w:t xml:space="preserve"> </w:t>
      </w:r>
      <w:r>
        <w:t>свойства</w:t>
      </w:r>
      <w:r w:rsidR="002C75F3">
        <w:t xml:space="preserve"> </w:t>
      </w:r>
      <w:r>
        <w:t>различной</w:t>
      </w:r>
      <w:r w:rsidR="002C75F3">
        <w:t xml:space="preserve"> </w:t>
      </w:r>
      <w:r>
        <w:t>бумаги,</w:t>
      </w:r>
      <w:r w:rsidR="002C75F3">
        <w:t xml:space="preserve"> </w:t>
      </w:r>
      <w:r>
        <w:t>картона</w:t>
      </w:r>
      <w:r w:rsidR="002C75F3">
        <w:t xml:space="preserve"> </w:t>
      </w:r>
      <w:r>
        <w:t>и</w:t>
      </w:r>
      <w:r w:rsidR="002C75F3">
        <w:t xml:space="preserve"> </w:t>
      </w:r>
      <w:r>
        <w:t>способы</w:t>
      </w:r>
      <w:r w:rsidR="002C75F3">
        <w:t xml:space="preserve"> </w:t>
      </w:r>
      <w:r>
        <w:t>работы</w:t>
      </w:r>
      <w:r w:rsidR="002C75F3">
        <w:t xml:space="preserve"> </w:t>
      </w:r>
      <w:r>
        <w:t>с</w:t>
      </w:r>
      <w:r w:rsidR="002C75F3">
        <w:t xml:space="preserve"> </w:t>
      </w:r>
      <w:r>
        <w:rPr>
          <w:spacing w:val="-2"/>
        </w:rPr>
        <w:t>ними;</w:t>
      </w:r>
    </w:p>
    <w:p w:rsidR="001C55AC" w:rsidRDefault="00DE0EC3" w:rsidP="009C594D">
      <w:pPr>
        <w:pStyle w:val="a3"/>
        <w:spacing w:before="163" w:line="360" w:lineRule="auto"/>
        <w:ind w:left="852" w:right="1"/>
        <w:contextualSpacing/>
        <w:jc w:val="both"/>
        <w:rPr>
          <w:spacing w:val="-2"/>
        </w:rPr>
      </w:pPr>
      <w:r>
        <w:t>-</w:t>
      </w:r>
      <w:r w:rsidR="000C038F">
        <w:t xml:space="preserve"> </w:t>
      </w:r>
      <w:r>
        <w:t>основы</w:t>
      </w:r>
      <w:r w:rsidR="002C75F3">
        <w:t xml:space="preserve"> </w:t>
      </w:r>
      <w:r>
        <w:t>формообразования</w:t>
      </w:r>
      <w:r w:rsidR="002C75F3">
        <w:t xml:space="preserve"> </w:t>
      </w:r>
      <w:r>
        <w:t>из</w:t>
      </w:r>
      <w:r w:rsidR="002C75F3">
        <w:t xml:space="preserve"> </w:t>
      </w:r>
      <w:r>
        <w:t>природного</w:t>
      </w:r>
      <w:r w:rsidR="002C75F3">
        <w:t xml:space="preserve"> </w:t>
      </w:r>
      <w:r>
        <w:rPr>
          <w:spacing w:val="-2"/>
        </w:rPr>
        <w:t>материала</w:t>
      </w:r>
      <w:r w:rsidR="000C038F">
        <w:rPr>
          <w:spacing w:val="-2"/>
        </w:rPr>
        <w:t>;</w:t>
      </w:r>
    </w:p>
    <w:p w:rsidR="000C038F" w:rsidRPr="000C038F" w:rsidRDefault="000C038F" w:rsidP="000C038F">
      <w:pPr>
        <w:widowControl/>
        <w:autoSpaceDE/>
        <w:autoSpaceDN/>
        <w:spacing w:line="360" w:lineRule="auto"/>
        <w:ind w:firstLine="709"/>
        <w:jc w:val="both"/>
        <w:rPr>
          <w:bCs/>
          <w:i/>
          <w:iCs/>
          <w:sz w:val="28"/>
          <w:szCs w:val="28"/>
          <w:lang w:val="ru" w:eastAsia="ru-RU"/>
        </w:rPr>
      </w:pPr>
      <w:r w:rsidRPr="000C038F">
        <w:rPr>
          <w:bCs/>
          <w:i/>
          <w:iCs/>
          <w:sz w:val="28"/>
          <w:szCs w:val="28"/>
          <w:lang w:val="ru" w:eastAsia="ru-RU"/>
        </w:rPr>
        <w:t>Обучающийся будет уметь:</w:t>
      </w:r>
    </w:p>
    <w:p w:rsidR="001C55AC" w:rsidRDefault="00DE0EC3" w:rsidP="009C594D">
      <w:pPr>
        <w:pStyle w:val="a3"/>
        <w:spacing w:before="158" w:line="360" w:lineRule="auto"/>
        <w:ind w:right="1" w:firstLine="710"/>
        <w:contextualSpacing/>
        <w:jc w:val="both"/>
      </w:pPr>
      <w:r>
        <w:t>-</w:t>
      </w:r>
      <w:r w:rsidR="000C038F">
        <w:t xml:space="preserve"> </w:t>
      </w:r>
      <w:r>
        <w:t>пользоваться</w:t>
      </w:r>
      <w:r w:rsidR="002C75F3">
        <w:t xml:space="preserve"> </w:t>
      </w:r>
      <w:r>
        <w:t>различными</w:t>
      </w:r>
      <w:r w:rsidR="002C75F3">
        <w:t xml:space="preserve"> </w:t>
      </w:r>
      <w:r>
        <w:t>художественными</w:t>
      </w:r>
      <w:r w:rsidR="002C75F3">
        <w:t xml:space="preserve"> </w:t>
      </w:r>
      <w:r>
        <w:t>материалами</w:t>
      </w:r>
      <w:r w:rsidR="002C75F3">
        <w:t xml:space="preserve"> </w:t>
      </w:r>
      <w:r>
        <w:t>и</w:t>
      </w:r>
      <w:r w:rsidR="002C75F3">
        <w:t xml:space="preserve"> </w:t>
      </w:r>
      <w:r>
        <w:t>техниками изобразительной деятельности (леп</w:t>
      </w:r>
      <w:r w:rsidR="000C038F">
        <w:t xml:space="preserve">ка, аппликация, </w:t>
      </w:r>
      <w:proofErr w:type="spellStart"/>
      <w:r w:rsidR="000C038F">
        <w:t>бумагопластика</w:t>
      </w:r>
      <w:proofErr w:type="spellEnd"/>
      <w:r w:rsidR="000C038F">
        <w:t>);</w:t>
      </w:r>
    </w:p>
    <w:p w:rsidR="000C038F" w:rsidRDefault="000C038F" w:rsidP="009C594D">
      <w:pPr>
        <w:pStyle w:val="a3"/>
        <w:spacing w:before="158" w:line="360" w:lineRule="auto"/>
        <w:ind w:right="1" w:firstLine="710"/>
        <w:contextualSpacing/>
        <w:jc w:val="both"/>
      </w:pPr>
      <w:r>
        <w:t xml:space="preserve">- </w:t>
      </w:r>
      <w:r w:rsidRPr="000C038F">
        <w:t>бережно относиться к инструментам и материалам, экономно размечать материал с помощью шаблонов.</w:t>
      </w:r>
    </w:p>
    <w:p w:rsidR="000445A9" w:rsidRDefault="000445A9" w:rsidP="009C594D">
      <w:pPr>
        <w:pStyle w:val="11"/>
        <w:spacing w:before="2" w:line="360" w:lineRule="auto"/>
        <w:ind w:right="1"/>
      </w:pPr>
      <w:bookmarkStart w:id="1" w:name="Раздел_№_2._Организационно-педагогически"/>
      <w:bookmarkEnd w:id="1"/>
      <w:r>
        <w:br w:type="page"/>
      </w:r>
    </w:p>
    <w:p w:rsidR="001C55AC" w:rsidRDefault="00DE0EC3" w:rsidP="009C594D">
      <w:pPr>
        <w:pStyle w:val="11"/>
        <w:spacing w:before="2" w:line="360" w:lineRule="auto"/>
        <w:ind w:right="1"/>
      </w:pPr>
      <w:r>
        <w:lastRenderedPageBreak/>
        <w:t>Раздел</w:t>
      </w:r>
      <w:r w:rsidR="002C75F3">
        <w:t xml:space="preserve"> </w:t>
      </w:r>
      <w:r>
        <w:t>№2.</w:t>
      </w:r>
      <w:r w:rsidR="002C75F3">
        <w:t xml:space="preserve"> </w:t>
      </w:r>
      <w:r w:rsidR="009C594D">
        <w:t xml:space="preserve">ОРГАНИЗАЦИОННО-ПЕДАГОГИЧЕСКИЕ </w:t>
      </w:r>
      <w:r w:rsidR="009C594D">
        <w:rPr>
          <w:spacing w:val="-2"/>
        </w:rPr>
        <w:t>УСЛОВИЯ</w:t>
      </w:r>
    </w:p>
    <w:p w:rsidR="000445A9" w:rsidRDefault="000445A9" w:rsidP="00B76F96">
      <w:pPr>
        <w:spacing w:line="360" w:lineRule="auto"/>
        <w:jc w:val="center"/>
        <w:rPr>
          <w:b/>
          <w:sz w:val="28"/>
          <w:szCs w:val="28"/>
        </w:rPr>
      </w:pPr>
    </w:p>
    <w:p w:rsidR="001C55AC" w:rsidRPr="00B76F96" w:rsidRDefault="00DE0EC3" w:rsidP="00B76F96">
      <w:pPr>
        <w:spacing w:line="360" w:lineRule="auto"/>
        <w:jc w:val="center"/>
        <w:rPr>
          <w:b/>
          <w:sz w:val="28"/>
          <w:szCs w:val="28"/>
        </w:rPr>
      </w:pPr>
      <w:r w:rsidRPr="00B76F96">
        <w:rPr>
          <w:b/>
          <w:sz w:val="28"/>
          <w:szCs w:val="28"/>
        </w:rPr>
        <w:t>2.</w:t>
      </w:r>
      <w:proofErr w:type="gramStart"/>
      <w:r w:rsidRPr="00B76F96">
        <w:rPr>
          <w:b/>
          <w:sz w:val="28"/>
          <w:szCs w:val="28"/>
        </w:rPr>
        <w:t>1.Условия</w:t>
      </w:r>
      <w:proofErr w:type="gramEnd"/>
      <w:r w:rsidR="002C75F3" w:rsidRPr="00B76F96">
        <w:rPr>
          <w:b/>
          <w:sz w:val="28"/>
          <w:szCs w:val="28"/>
        </w:rPr>
        <w:t xml:space="preserve"> </w:t>
      </w:r>
      <w:r w:rsidRPr="00B76F96">
        <w:rPr>
          <w:b/>
          <w:sz w:val="28"/>
          <w:szCs w:val="28"/>
        </w:rPr>
        <w:t>реализации</w:t>
      </w:r>
      <w:r w:rsidR="002C75F3" w:rsidRPr="00B76F96">
        <w:rPr>
          <w:b/>
          <w:sz w:val="28"/>
          <w:szCs w:val="28"/>
        </w:rPr>
        <w:t xml:space="preserve"> </w:t>
      </w:r>
      <w:r w:rsidRPr="00B76F96">
        <w:rPr>
          <w:b/>
          <w:sz w:val="28"/>
          <w:szCs w:val="28"/>
        </w:rPr>
        <w:t>программы.</w:t>
      </w:r>
    </w:p>
    <w:p w:rsidR="001C55AC" w:rsidRPr="00B76F96" w:rsidRDefault="00DE0EC3" w:rsidP="00B76F96">
      <w:pPr>
        <w:spacing w:line="360" w:lineRule="auto"/>
        <w:ind w:firstLine="851"/>
        <w:jc w:val="both"/>
        <w:rPr>
          <w:sz w:val="28"/>
          <w:szCs w:val="28"/>
        </w:rPr>
      </w:pPr>
      <w:r w:rsidRPr="00B76F96">
        <w:rPr>
          <w:sz w:val="28"/>
          <w:szCs w:val="28"/>
        </w:rPr>
        <w:t>Обучение детей проходит в оборудованном кабинете, который отвечает санитарно-гигиеническим требованиям: сухой, светлый, тёплый, с естественным</w:t>
      </w:r>
      <w:r w:rsidR="002C75F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доступом</w:t>
      </w:r>
      <w:r w:rsidR="002C75F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воздуха,</w:t>
      </w:r>
      <w:r w:rsidR="002C75F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хорошей</w:t>
      </w:r>
      <w:r w:rsidR="002C75F3" w:rsidRPr="00B76F96">
        <w:rPr>
          <w:sz w:val="28"/>
          <w:szCs w:val="28"/>
        </w:rPr>
        <w:t xml:space="preserve"> </w:t>
      </w:r>
      <w:r w:rsidRPr="00B76F96">
        <w:rPr>
          <w:sz w:val="28"/>
          <w:szCs w:val="28"/>
        </w:rPr>
        <w:t>вентиляцией</w:t>
      </w:r>
      <w:r w:rsidR="002C75F3" w:rsidRPr="00B76F96">
        <w:rPr>
          <w:sz w:val="28"/>
          <w:szCs w:val="28"/>
        </w:rPr>
        <w:t xml:space="preserve">. </w:t>
      </w:r>
      <w:r w:rsidRPr="00B76F96">
        <w:rPr>
          <w:spacing w:val="-2"/>
          <w:sz w:val="28"/>
          <w:szCs w:val="28"/>
        </w:rPr>
        <w:t>Проветривание</w:t>
      </w:r>
      <w:r w:rsidR="00B76F96">
        <w:rPr>
          <w:spacing w:val="-2"/>
          <w:sz w:val="28"/>
          <w:szCs w:val="28"/>
        </w:rPr>
        <w:t xml:space="preserve"> </w:t>
      </w:r>
      <w:r w:rsidRPr="00B76F96">
        <w:rPr>
          <w:sz w:val="28"/>
          <w:szCs w:val="28"/>
        </w:rPr>
        <w:t>помещения происходит в перерыве между занятиями. В кабинете имеются все необходимые материалы, инструменты, наглядные пособия и технические средства для реализации программы.</w:t>
      </w:r>
    </w:p>
    <w:p w:rsidR="001C55AC" w:rsidRDefault="00DE0EC3" w:rsidP="00B76F96">
      <w:pPr>
        <w:pStyle w:val="a3"/>
        <w:spacing w:before="2" w:line="360" w:lineRule="auto"/>
        <w:ind w:firstLine="710"/>
        <w:contextualSpacing/>
        <w:jc w:val="both"/>
      </w:pPr>
      <w:r>
        <w:t>Таблицы, рисунки с изображением животных: зверей и птиц, схемы и рисунки орнаментов, иллюстрации или фрагменты мультфильмов с персонажами известных сказок.</w:t>
      </w:r>
    </w:p>
    <w:p w:rsidR="00B76F96" w:rsidRPr="000C038F" w:rsidRDefault="00DE0EC3" w:rsidP="00B76F96">
      <w:pPr>
        <w:autoSpaceDE/>
        <w:autoSpaceDN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76F96">
        <w:rPr>
          <w:sz w:val="28"/>
          <w:szCs w:val="28"/>
        </w:rPr>
        <w:t>Краски гуашевые и акварельные; художественные кисти, бумага для живописи; бумага для графических работ и зарисовок; карандаши цветные и графические, пастель и восковые мелки; клей, ножницы, цветная бумага и цветной картон, пластилин, фломастеры. Лепные материалы: пластилин, воздушный пластилин</w:t>
      </w:r>
      <w:r w:rsidR="00B76F96">
        <w:rPr>
          <w:sz w:val="28"/>
          <w:szCs w:val="28"/>
        </w:rPr>
        <w:t>,</w:t>
      </w:r>
      <w:r w:rsidR="00B76F96" w:rsidRPr="00B76F96">
        <w:rPr>
          <w:color w:val="000000"/>
          <w:sz w:val="28"/>
          <w:szCs w:val="28"/>
        </w:rPr>
        <w:t xml:space="preserve"> </w:t>
      </w:r>
      <w:r w:rsidR="00B76F96" w:rsidRPr="000C038F">
        <w:rPr>
          <w:color w:val="000000"/>
          <w:sz w:val="28"/>
          <w:szCs w:val="28"/>
        </w:rPr>
        <w:t>таблицы «Цветовой круг», «Сочетания цветов».</w:t>
      </w:r>
    </w:p>
    <w:p w:rsidR="001C55AC" w:rsidRDefault="00DE0EC3" w:rsidP="00B76F96">
      <w:pPr>
        <w:pStyle w:val="a3"/>
        <w:spacing w:line="360" w:lineRule="auto"/>
        <w:ind w:firstLine="710"/>
        <w:contextualSpacing/>
        <w:jc w:val="both"/>
      </w:pPr>
      <w:r>
        <w:t>Имеются шкафы для хранения книг, пособий, выставочных работ и подручного материала.</w:t>
      </w:r>
    </w:p>
    <w:p w:rsidR="000445A9" w:rsidRDefault="000445A9" w:rsidP="000C038F">
      <w:pPr>
        <w:shd w:val="clear" w:color="auto" w:fill="FFFFFF"/>
        <w:adjustRightInd w:val="0"/>
        <w:spacing w:line="360" w:lineRule="auto"/>
        <w:ind w:firstLine="5"/>
        <w:jc w:val="center"/>
        <w:rPr>
          <w:b/>
          <w:spacing w:val="-5"/>
          <w:sz w:val="28"/>
          <w:szCs w:val="28"/>
          <w:lang w:eastAsia="ru-RU"/>
        </w:rPr>
      </w:pPr>
    </w:p>
    <w:p w:rsidR="000C038F" w:rsidRPr="000C038F" w:rsidRDefault="000C038F" w:rsidP="000C038F">
      <w:pPr>
        <w:shd w:val="clear" w:color="auto" w:fill="FFFFFF"/>
        <w:adjustRightInd w:val="0"/>
        <w:spacing w:line="360" w:lineRule="auto"/>
        <w:ind w:firstLine="5"/>
        <w:jc w:val="center"/>
        <w:rPr>
          <w:b/>
          <w:spacing w:val="-5"/>
          <w:sz w:val="28"/>
          <w:szCs w:val="28"/>
          <w:lang w:eastAsia="ru-RU"/>
        </w:rPr>
      </w:pPr>
      <w:r w:rsidRPr="000C038F">
        <w:rPr>
          <w:b/>
          <w:spacing w:val="-5"/>
          <w:sz w:val="28"/>
          <w:szCs w:val="28"/>
          <w:lang w:eastAsia="ru-RU"/>
        </w:rPr>
        <w:t>2.2 Оценочные материалы и формы аттестации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C038F">
        <w:rPr>
          <w:rFonts w:eastAsia="Calibri"/>
          <w:sz w:val="28"/>
          <w:szCs w:val="28"/>
          <w:lang w:eastAsia="ru-RU"/>
        </w:rPr>
        <w:t>В процессе обучения по программе применяются три вида контроля:</w:t>
      </w:r>
    </w:p>
    <w:p w:rsidR="000C038F" w:rsidRPr="000C038F" w:rsidRDefault="000C038F" w:rsidP="000C038F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b/>
          <w:bCs/>
          <w:sz w:val="28"/>
          <w:szCs w:val="28"/>
          <w:lang w:eastAsia="ru-RU"/>
        </w:rPr>
      </w:pPr>
      <w:r w:rsidRPr="000C038F">
        <w:rPr>
          <w:rFonts w:eastAsia="Calibri"/>
          <w:b/>
          <w:bCs/>
          <w:sz w:val="28"/>
          <w:szCs w:val="28"/>
          <w:lang w:eastAsia="ru-RU"/>
        </w:rPr>
        <w:t>1. Текущий.</w:t>
      </w:r>
      <w:r w:rsidRPr="000C038F">
        <w:rPr>
          <w:rFonts w:eastAsia="Calibri"/>
          <w:sz w:val="28"/>
          <w:szCs w:val="28"/>
          <w:lang w:eastAsia="ru-RU"/>
        </w:rPr>
        <w:t xml:space="preserve"> Цель – выявление ошибок и успехов в работе обучающихся. Применяются </w:t>
      </w:r>
      <w:r w:rsidRPr="000C038F">
        <w:rPr>
          <w:rFonts w:eastAsia="Calibri"/>
          <w:b/>
          <w:sz w:val="28"/>
          <w:szCs w:val="28"/>
          <w:lang w:eastAsia="ru-RU"/>
        </w:rPr>
        <w:t>формы аттестации:</w:t>
      </w:r>
    </w:p>
    <w:p w:rsidR="000C038F" w:rsidRPr="000C038F" w:rsidRDefault="000C038F" w:rsidP="000C038F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sz w:val="28"/>
          <w:szCs w:val="28"/>
          <w:lang w:eastAsia="ru-RU"/>
        </w:rPr>
        <w:t xml:space="preserve">- опрос, беседа – проводится с целью определить глубину освоения знаний (индивидуальный, фронтальный); </w:t>
      </w:r>
    </w:p>
    <w:p w:rsidR="000C038F" w:rsidRPr="000C038F" w:rsidRDefault="000C038F" w:rsidP="000C038F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sz w:val="28"/>
          <w:szCs w:val="28"/>
          <w:lang w:eastAsia="ru-RU"/>
        </w:rPr>
        <w:t xml:space="preserve">- педагогическое наблюдение – </w:t>
      </w:r>
      <w:r w:rsidRPr="000C038F">
        <w:rPr>
          <w:rFonts w:eastAsia="Calibri"/>
          <w:color w:val="000000"/>
          <w:sz w:val="28"/>
          <w:szCs w:val="28"/>
          <w:shd w:val="clear" w:color="auto" w:fill="FFFFFF"/>
          <w:lang w:eastAsia="ru-RU"/>
        </w:rPr>
        <w:t>при помощи наблюдения педагог составляет суждение об отношении обучающегося к предмету, доступности в понимании, посильности для него в изучении материала.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b/>
          <w:bCs/>
          <w:sz w:val="28"/>
          <w:szCs w:val="28"/>
          <w:lang w:eastAsia="ru-RU"/>
        </w:rPr>
        <w:lastRenderedPageBreak/>
        <w:t>2. Промежуточный.</w:t>
      </w:r>
      <w:r w:rsidRPr="000C038F">
        <w:rPr>
          <w:rFonts w:eastAsia="Calibri"/>
          <w:sz w:val="28"/>
          <w:szCs w:val="28"/>
          <w:lang w:eastAsia="ru-RU"/>
        </w:rPr>
        <w:t xml:space="preserve"> Проверяется уровень освоения обучающимися программы.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C038F">
        <w:rPr>
          <w:sz w:val="28"/>
          <w:szCs w:val="28"/>
          <w:lang w:eastAsia="ru-RU"/>
        </w:rPr>
        <w:t>- практическое задание – обучающимся дается индивидуальное или групповое задание, в конце занятия определяется качество выполнения задания;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  <w:lang w:eastAsia="ru-RU"/>
        </w:rPr>
      </w:pPr>
      <w:r w:rsidRPr="000C038F">
        <w:rPr>
          <w:sz w:val="28"/>
          <w:szCs w:val="28"/>
          <w:lang w:eastAsia="ru-RU"/>
        </w:rPr>
        <w:t xml:space="preserve">- анализ работы – </w:t>
      </w:r>
      <w:r w:rsidRPr="000C038F">
        <w:rPr>
          <w:rFonts w:eastAsia="Calibri"/>
          <w:sz w:val="28"/>
          <w:szCs w:val="28"/>
          <w:lang w:eastAsia="ru-RU"/>
        </w:rPr>
        <w:t>дает полное представление о творческом росте ребёнка и выявляют наиболее характерные недостатки, над которыми нужно работать.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b/>
          <w:bCs/>
          <w:sz w:val="28"/>
          <w:szCs w:val="28"/>
          <w:lang w:eastAsia="ru-RU"/>
        </w:rPr>
        <w:t>3. Итоговый.</w:t>
      </w:r>
      <w:r w:rsidRPr="000C038F">
        <w:rPr>
          <w:rFonts w:eastAsia="Calibri"/>
          <w:sz w:val="28"/>
          <w:szCs w:val="28"/>
          <w:lang w:eastAsia="ru-RU"/>
        </w:rPr>
        <w:t xml:space="preserve"> Определяется уровень умений, знаний и навыков, которые получил обучающийся по освоению всего курса обучения по программе.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sz w:val="28"/>
          <w:szCs w:val="28"/>
          <w:lang w:eastAsia="ru-RU"/>
        </w:rPr>
        <w:t>- тестирование – задание, состоящее из ряда вопросов и нескольких вариантов ответа на них для выбора в каждом случае одного верного по всем разделам программы;</w:t>
      </w:r>
    </w:p>
    <w:p w:rsidR="000C038F" w:rsidRPr="000C038F" w:rsidRDefault="000C038F" w:rsidP="000C038F">
      <w:pPr>
        <w:widowControl/>
        <w:shd w:val="clear" w:color="auto" w:fill="FFFFFF"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sz w:val="28"/>
          <w:szCs w:val="28"/>
          <w:lang w:eastAsia="ru-RU"/>
        </w:rPr>
        <w:t>- итоговая работа – является средством контроля знаний и навыков обучающихся, помогает оценить уровень подготовки;</w:t>
      </w:r>
    </w:p>
    <w:p w:rsidR="000C038F" w:rsidRPr="000C038F" w:rsidRDefault="000C038F" w:rsidP="000C038F">
      <w:pPr>
        <w:widowControl/>
        <w:autoSpaceDE/>
        <w:autoSpaceDN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ru-RU"/>
        </w:rPr>
      </w:pPr>
      <w:r w:rsidRPr="000C038F">
        <w:rPr>
          <w:rFonts w:eastAsia="Calibri"/>
          <w:sz w:val="28"/>
          <w:szCs w:val="28"/>
          <w:lang w:eastAsia="ru-RU"/>
        </w:rPr>
        <w:t>Во время проведения итогового занятия, определяется, прежде всего, практические умения и навыки обучающихся, которые заносятся в таблицу, позволяющую фиксировать данный аспект освоения программы. Оценка осуществляется по уровням:</w:t>
      </w:r>
    </w:p>
    <w:p w:rsidR="000C038F" w:rsidRPr="000C038F" w:rsidRDefault="000C038F" w:rsidP="000C038F">
      <w:pPr>
        <w:shd w:val="clear" w:color="auto" w:fill="FFFFFF"/>
        <w:tabs>
          <w:tab w:val="left" w:pos="709"/>
        </w:tabs>
        <w:adjustRightInd w:val="0"/>
        <w:spacing w:line="360" w:lineRule="auto"/>
        <w:ind w:firstLine="5"/>
        <w:jc w:val="both"/>
        <w:rPr>
          <w:spacing w:val="-5"/>
          <w:sz w:val="28"/>
          <w:szCs w:val="28"/>
          <w:lang w:eastAsia="ru-RU"/>
        </w:rPr>
      </w:pPr>
      <w:r w:rsidRPr="000C038F">
        <w:rPr>
          <w:i/>
          <w:iCs/>
          <w:spacing w:val="-5"/>
          <w:sz w:val="28"/>
          <w:szCs w:val="28"/>
          <w:lang w:eastAsia="ru-RU"/>
        </w:rPr>
        <w:tab/>
      </w:r>
      <w:r w:rsidRPr="000C038F">
        <w:rPr>
          <w:i/>
          <w:iCs/>
          <w:spacing w:val="-5"/>
          <w:sz w:val="28"/>
          <w:szCs w:val="28"/>
          <w:u w:val="single"/>
          <w:lang w:eastAsia="ru-RU"/>
        </w:rPr>
        <w:t>Низкий уровень</w:t>
      </w:r>
      <w:r w:rsidRPr="000C038F">
        <w:rPr>
          <w:spacing w:val="-5"/>
          <w:sz w:val="28"/>
          <w:szCs w:val="28"/>
          <w:lang w:eastAsia="ru-RU"/>
        </w:rPr>
        <w:t xml:space="preserve"> (2-4 балла): от 50 % освоения программного материала и менее, удовлетворительное владение теоретической информацией по темам, умение пользоваться полученными знаниями при выполнении работ, участие в организации выставок, пассивное участие в беседах.</w:t>
      </w:r>
    </w:p>
    <w:p w:rsidR="000C038F" w:rsidRPr="000C038F" w:rsidRDefault="000C038F" w:rsidP="000C038F">
      <w:pPr>
        <w:shd w:val="clear" w:color="auto" w:fill="FFFFFF"/>
        <w:adjustRightInd w:val="0"/>
        <w:spacing w:line="360" w:lineRule="auto"/>
        <w:ind w:firstLine="709"/>
        <w:jc w:val="both"/>
        <w:rPr>
          <w:spacing w:val="-5"/>
          <w:sz w:val="28"/>
          <w:szCs w:val="28"/>
          <w:lang w:eastAsia="ru-RU"/>
        </w:rPr>
      </w:pPr>
      <w:r w:rsidRPr="000C038F">
        <w:rPr>
          <w:i/>
          <w:iCs/>
          <w:spacing w:val="-5"/>
          <w:sz w:val="28"/>
          <w:szCs w:val="28"/>
          <w:u w:val="single"/>
          <w:lang w:eastAsia="ru-RU"/>
        </w:rPr>
        <w:t xml:space="preserve">Средний </w:t>
      </w:r>
      <w:proofErr w:type="gramStart"/>
      <w:r w:rsidRPr="000C038F">
        <w:rPr>
          <w:i/>
          <w:iCs/>
          <w:spacing w:val="-5"/>
          <w:sz w:val="28"/>
          <w:szCs w:val="28"/>
          <w:u w:val="single"/>
          <w:lang w:eastAsia="ru-RU"/>
        </w:rPr>
        <w:t>уровень</w:t>
      </w:r>
      <w:r w:rsidRPr="000C038F">
        <w:rPr>
          <w:spacing w:val="-5"/>
          <w:sz w:val="28"/>
          <w:szCs w:val="28"/>
          <w:lang w:eastAsia="ru-RU"/>
        </w:rPr>
        <w:t xml:space="preserve">  (</w:t>
      </w:r>
      <w:proofErr w:type="gramEnd"/>
      <w:r w:rsidRPr="000C038F">
        <w:rPr>
          <w:spacing w:val="-5"/>
          <w:sz w:val="28"/>
          <w:szCs w:val="28"/>
          <w:lang w:eastAsia="ru-RU"/>
        </w:rPr>
        <w:t>5-7 баллов): от 51 % до 79 % освоения программного материала, достаточно хорошее владение теоретической информацией по курсу, умение самостоятельно пользоваться полученными знаниями при выполнении работ, участие в выставках, организации и проведении акций.</w:t>
      </w:r>
    </w:p>
    <w:p w:rsidR="000C038F" w:rsidRPr="000C038F" w:rsidRDefault="000C038F" w:rsidP="000C038F">
      <w:pPr>
        <w:shd w:val="clear" w:color="auto" w:fill="FFFFFF"/>
        <w:adjustRightInd w:val="0"/>
        <w:spacing w:line="360" w:lineRule="auto"/>
        <w:ind w:firstLine="709"/>
        <w:jc w:val="both"/>
        <w:rPr>
          <w:spacing w:val="-5"/>
          <w:sz w:val="28"/>
          <w:szCs w:val="28"/>
          <w:lang w:eastAsia="ru-RU"/>
        </w:rPr>
      </w:pPr>
      <w:r w:rsidRPr="000C038F">
        <w:rPr>
          <w:i/>
          <w:iCs/>
          <w:spacing w:val="-5"/>
          <w:sz w:val="28"/>
          <w:szCs w:val="28"/>
          <w:u w:val="single"/>
          <w:lang w:eastAsia="ru-RU"/>
        </w:rPr>
        <w:t>Высокий уровень</w:t>
      </w:r>
      <w:r w:rsidRPr="000C038F">
        <w:rPr>
          <w:spacing w:val="-5"/>
          <w:sz w:val="28"/>
          <w:szCs w:val="28"/>
          <w:lang w:eastAsia="ru-RU"/>
        </w:rPr>
        <w:t xml:space="preserve"> (8-10 баллов): от 80% до 100 % освоения программного материала, свободное владение теорией, умение самостоятельно пользоваться полученными знаниями при выполнении работ, умение выбирать материалы и инструменты, соблюдать правила техники безопасности, участвовать в выставках и конкурсах, применять полученную информацию на практике, помогать новичкам.</w:t>
      </w:r>
    </w:p>
    <w:p w:rsidR="000C038F" w:rsidRPr="000C038F" w:rsidRDefault="000C038F" w:rsidP="000C038F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  <w:lang w:eastAsia="ru-RU"/>
        </w:rPr>
      </w:pPr>
      <w:r w:rsidRPr="000C038F">
        <w:rPr>
          <w:rFonts w:eastAsia="Calibri"/>
          <w:b/>
          <w:sz w:val="28"/>
          <w:szCs w:val="28"/>
          <w:lang w:eastAsia="ru-RU"/>
        </w:rPr>
        <w:lastRenderedPageBreak/>
        <w:t>Формы фиксации результатов</w:t>
      </w:r>
    </w:p>
    <w:p w:rsidR="000C038F" w:rsidRPr="000C038F" w:rsidRDefault="000C038F" w:rsidP="000C038F">
      <w:pPr>
        <w:widowControl/>
        <w:autoSpaceDE/>
        <w:autoSpaceDN/>
        <w:ind w:left="360" w:firstLine="709"/>
        <w:contextualSpacing/>
        <w:rPr>
          <w:rFonts w:eastAsia="Calibri"/>
          <w:b/>
          <w:sz w:val="28"/>
          <w:szCs w:val="28"/>
          <w:lang w:eastAsia="ru-RU"/>
        </w:rPr>
      </w:pPr>
      <w:r w:rsidRPr="000C038F">
        <w:rPr>
          <w:rFonts w:eastAsia="Calibri"/>
          <w:b/>
          <w:sz w:val="28"/>
          <w:szCs w:val="28"/>
          <w:lang w:eastAsia="ru-RU"/>
        </w:rPr>
        <w:t>Контроль практических умений и навыков обучающихся</w:t>
      </w:r>
    </w:p>
    <w:p w:rsidR="000C038F" w:rsidRPr="000C038F" w:rsidRDefault="000C038F" w:rsidP="000C038F">
      <w:pPr>
        <w:widowControl/>
        <w:autoSpaceDE/>
        <w:autoSpaceDN/>
        <w:ind w:left="360" w:firstLine="709"/>
        <w:contextualSpacing/>
        <w:rPr>
          <w:rFonts w:eastAsia="Calibri"/>
          <w:b/>
          <w:sz w:val="28"/>
          <w:szCs w:val="28"/>
          <w:lang w:eastAsia="ru-RU"/>
        </w:rPr>
      </w:pPr>
    </w:p>
    <w:tbl>
      <w:tblPr>
        <w:tblStyle w:val="1"/>
        <w:tblW w:w="910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06"/>
        <w:gridCol w:w="1966"/>
        <w:gridCol w:w="3316"/>
        <w:gridCol w:w="3120"/>
      </w:tblGrid>
      <w:tr w:rsidR="000C038F" w:rsidRPr="000C038F" w:rsidTr="00F131E7">
        <w:trPr>
          <w:trHeight w:val="96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C038F">
              <w:rPr>
                <w:rFonts w:eastAsia="Calibri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C038F">
              <w:rPr>
                <w:rFonts w:eastAsia="Calibri"/>
                <w:sz w:val="28"/>
                <w:szCs w:val="28"/>
                <w:lang w:eastAsia="ru-RU"/>
              </w:rPr>
              <w:t>Фамилия, имя ребёнка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C038F">
              <w:rPr>
                <w:rFonts w:eastAsia="Calibri"/>
                <w:sz w:val="28"/>
                <w:szCs w:val="28"/>
                <w:lang w:eastAsia="ru-RU"/>
              </w:rPr>
              <w:t>Уровень освоения программы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C038F">
              <w:rPr>
                <w:rFonts w:eastAsia="Calibri"/>
                <w:sz w:val="28"/>
                <w:szCs w:val="28"/>
                <w:lang w:eastAsia="ru-RU"/>
              </w:rPr>
              <w:t>Замечания, рекомендации</w:t>
            </w:r>
          </w:p>
        </w:tc>
      </w:tr>
      <w:tr w:rsidR="000C038F" w:rsidRPr="000C038F" w:rsidTr="00F131E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F" w:rsidRPr="000C038F" w:rsidRDefault="000C038F" w:rsidP="000C038F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</w:p>
        </w:tc>
      </w:tr>
    </w:tbl>
    <w:p w:rsidR="00B76F96" w:rsidRDefault="00B76F96" w:rsidP="000C038F">
      <w:pPr>
        <w:widowControl/>
        <w:autoSpaceDE/>
        <w:autoSpaceDN/>
        <w:jc w:val="center"/>
        <w:rPr>
          <w:rFonts w:cs="Calibri"/>
          <w:b/>
          <w:bCs/>
          <w:sz w:val="28"/>
          <w:szCs w:val="28"/>
          <w:lang w:eastAsia="zh-CN"/>
        </w:rPr>
      </w:pPr>
    </w:p>
    <w:p w:rsidR="000C038F" w:rsidRPr="000C038F" w:rsidRDefault="000C038F" w:rsidP="00B76F96">
      <w:pPr>
        <w:widowControl/>
        <w:autoSpaceDE/>
        <w:autoSpaceDN/>
        <w:spacing w:line="360" w:lineRule="auto"/>
        <w:jc w:val="center"/>
        <w:rPr>
          <w:rFonts w:cs="Calibri"/>
          <w:b/>
          <w:bCs/>
          <w:sz w:val="28"/>
          <w:szCs w:val="28"/>
          <w:lang w:eastAsia="zh-CN"/>
        </w:rPr>
      </w:pPr>
      <w:r w:rsidRPr="000C038F">
        <w:rPr>
          <w:rFonts w:cs="Calibri"/>
          <w:b/>
          <w:bCs/>
          <w:sz w:val="28"/>
          <w:szCs w:val="28"/>
          <w:lang w:eastAsia="zh-CN"/>
        </w:rPr>
        <w:t>2.3 Методические материалы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Для реализации дополнительной общеобразовательной общеразвивающей программы технической направленности «В мире бумажной фантазии» применяются: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Методы, в основе которых лежит способ организации занятия: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словесный (устное изложение, беседа, рассказ, лекция);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наглядный (показ видео и мультимедийных материалов, иллюстраций, готовых изделий);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показ (выполнение) педагогом, работа по образцу;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практический (выполнение работ по инструкционным картам, схемам).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Методы, в основе которых лежит уровень деятельности детей: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>- объяснительно-иллюстративный – дети воспринимают и усваивают готовую информацию;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репродуктивный – обучающиеся воспроизводят полученные знания и освоенные способы деятельности;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частично-поисковый – участие детей в коллективном поиске, решение поставленной задачи совместно с педагогом; </w:t>
      </w:r>
    </w:p>
    <w:p w:rsidR="000C038F" w:rsidRPr="000C038F" w:rsidRDefault="000C038F" w:rsidP="00B76F96">
      <w:pPr>
        <w:autoSpaceDE/>
        <w:autoSpaceDN/>
        <w:spacing w:before="14" w:line="360" w:lineRule="auto"/>
        <w:ind w:left="1" w:right="-20" w:firstLine="707"/>
        <w:contextualSpacing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>- исследовательский – самостоятельная творческая работа обучающихся.</w:t>
      </w:r>
    </w:p>
    <w:p w:rsidR="000C038F" w:rsidRPr="000C038F" w:rsidRDefault="000C038F" w:rsidP="00B76F96">
      <w:pPr>
        <w:widowControl/>
        <w:autoSpaceDE/>
        <w:autoSpaceDN/>
        <w:spacing w:line="360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>Методы, в основе которых лежит форма организации деятельности обучающихся на занятиях:</w:t>
      </w:r>
    </w:p>
    <w:p w:rsidR="000C038F" w:rsidRPr="000C038F" w:rsidRDefault="000C038F" w:rsidP="00B76F96">
      <w:pPr>
        <w:widowControl/>
        <w:autoSpaceDE/>
        <w:autoSpaceDN/>
        <w:spacing w:line="360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фронтальный – одновременная работа со всеми обучающимися; </w:t>
      </w:r>
    </w:p>
    <w:p w:rsidR="000C038F" w:rsidRPr="000C038F" w:rsidRDefault="000C038F" w:rsidP="00B76F96">
      <w:pPr>
        <w:widowControl/>
        <w:autoSpaceDE/>
        <w:autoSpaceDN/>
        <w:spacing w:line="360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 xml:space="preserve">- индивидуально-фронтальный – чередование индивидуальных и фронтальных форм работы; </w:t>
      </w:r>
    </w:p>
    <w:p w:rsidR="000C038F" w:rsidRPr="000C038F" w:rsidRDefault="000C038F" w:rsidP="00B76F96">
      <w:pPr>
        <w:widowControl/>
        <w:autoSpaceDE/>
        <w:autoSpaceDN/>
        <w:spacing w:line="360" w:lineRule="auto"/>
        <w:ind w:firstLine="708"/>
        <w:jc w:val="both"/>
        <w:rPr>
          <w:bCs/>
          <w:color w:val="000000"/>
          <w:sz w:val="28"/>
          <w:szCs w:val="28"/>
          <w:lang w:eastAsia="ru-RU"/>
        </w:rPr>
      </w:pPr>
      <w:r w:rsidRPr="000C038F">
        <w:rPr>
          <w:bCs/>
          <w:color w:val="000000"/>
          <w:sz w:val="28"/>
          <w:szCs w:val="28"/>
          <w:lang w:eastAsia="ru-RU"/>
        </w:rPr>
        <w:t>- групповой – организация работы в группах.</w:t>
      </w:r>
    </w:p>
    <w:p w:rsidR="000C038F" w:rsidRPr="000C038F" w:rsidRDefault="000C038F" w:rsidP="00B76F96">
      <w:pPr>
        <w:tabs>
          <w:tab w:val="right" w:pos="9355"/>
        </w:tabs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C038F">
        <w:rPr>
          <w:rFonts w:eastAsia="Calibri"/>
          <w:sz w:val="28"/>
          <w:szCs w:val="28"/>
        </w:rPr>
        <w:t xml:space="preserve">Каждое занятие по темам программы включает теоретическую часть и </w:t>
      </w:r>
      <w:r w:rsidRPr="000C038F">
        <w:rPr>
          <w:rFonts w:eastAsia="Calibri"/>
          <w:sz w:val="28"/>
          <w:szCs w:val="28"/>
        </w:rPr>
        <w:lastRenderedPageBreak/>
        <w:t>практическое выполнение задания. Теоретические сведения – это повтор пройденного материала, объяснение нового, информация познавательного характера. Теория сопровождается показом наглядного материала. Использование наглядных пособий на занятиях повышает у детей интерес к изучаемому материалу, способствует развитию внимания, воображения, наблюдательности, мышления. На занятии используются такие формы демонстрации наглядного материала, как: показ иллюстраций, рисунков, журналов и книг, фотографий, образцов готовых изделий.</w:t>
      </w:r>
    </w:p>
    <w:p w:rsidR="000C038F" w:rsidRDefault="000C038F" w:rsidP="00B76F96">
      <w:pPr>
        <w:widowControl/>
        <w:suppressAutoHyphens/>
        <w:autoSpaceDE/>
        <w:autoSpaceDN/>
        <w:spacing w:line="360" w:lineRule="auto"/>
        <w:ind w:firstLine="709"/>
        <w:jc w:val="both"/>
        <w:rPr>
          <w:rFonts w:cs="Calibri"/>
          <w:sz w:val="28"/>
          <w:szCs w:val="28"/>
          <w:lang w:eastAsia="zh-CN"/>
        </w:rPr>
      </w:pPr>
      <w:r w:rsidRPr="000C038F">
        <w:rPr>
          <w:rFonts w:cs="Calibri"/>
          <w:sz w:val="28"/>
          <w:szCs w:val="28"/>
          <w:lang w:eastAsia="zh-CN"/>
        </w:rPr>
        <w:t xml:space="preserve">Применяются разнообразные техники изготовления поделок: оригами </w:t>
      </w:r>
      <w:proofErr w:type="spellStart"/>
      <w:r w:rsidRPr="000C038F">
        <w:rPr>
          <w:rFonts w:cs="Calibri"/>
          <w:sz w:val="28"/>
          <w:szCs w:val="28"/>
          <w:lang w:eastAsia="zh-CN"/>
        </w:rPr>
        <w:t>бумагопластика</w:t>
      </w:r>
      <w:proofErr w:type="spellEnd"/>
      <w:r w:rsidRPr="000C038F">
        <w:rPr>
          <w:rFonts w:cs="Calibri"/>
          <w:sz w:val="28"/>
          <w:szCs w:val="28"/>
          <w:lang w:eastAsia="zh-CN"/>
        </w:rPr>
        <w:t>, конструирование и моделирование, развёртки, подвижные игрушки.</w:t>
      </w:r>
    </w:p>
    <w:p w:rsidR="00B76F96" w:rsidRPr="000C038F" w:rsidRDefault="00B76F96" w:rsidP="000C038F">
      <w:pPr>
        <w:widowControl/>
        <w:suppressAutoHyphens/>
        <w:autoSpaceDE/>
        <w:autoSpaceDN/>
        <w:spacing w:line="360" w:lineRule="auto"/>
        <w:ind w:firstLine="709"/>
        <w:jc w:val="both"/>
        <w:rPr>
          <w:rFonts w:cs="Calibri"/>
          <w:sz w:val="28"/>
          <w:szCs w:val="28"/>
          <w:lang w:eastAsia="zh-CN"/>
        </w:rPr>
      </w:pPr>
    </w:p>
    <w:p w:rsidR="001C55AC" w:rsidRDefault="000C038F" w:rsidP="000C038F">
      <w:pPr>
        <w:pStyle w:val="a4"/>
        <w:tabs>
          <w:tab w:val="left" w:pos="416"/>
        </w:tabs>
        <w:spacing w:before="72"/>
        <w:ind w:left="416" w:right="1" w:firstLine="0"/>
        <w:jc w:val="center"/>
        <w:rPr>
          <w:b/>
          <w:sz w:val="28"/>
        </w:rPr>
      </w:pPr>
      <w:r>
        <w:rPr>
          <w:b/>
          <w:sz w:val="28"/>
        </w:rPr>
        <w:t>2.4</w:t>
      </w:r>
      <w:r w:rsidR="00B76F96">
        <w:rPr>
          <w:b/>
          <w:sz w:val="28"/>
        </w:rPr>
        <w:t xml:space="preserve"> </w:t>
      </w:r>
      <w:r w:rsidR="00DE0EC3">
        <w:rPr>
          <w:b/>
          <w:sz w:val="28"/>
        </w:rPr>
        <w:t>Календарный</w:t>
      </w:r>
      <w:r w:rsidR="00B74F0F">
        <w:rPr>
          <w:b/>
          <w:sz w:val="28"/>
        </w:rPr>
        <w:t xml:space="preserve"> </w:t>
      </w:r>
      <w:r w:rsidR="00DE0EC3">
        <w:rPr>
          <w:b/>
          <w:sz w:val="28"/>
        </w:rPr>
        <w:t>учебный</w:t>
      </w:r>
      <w:r w:rsidR="00B74F0F">
        <w:rPr>
          <w:b/>
          <w:sz w:val="28"/>
        </w:rPr>
        <w:t xml:space="preserve"> </w:t>
      </w:r>
      <w:r w:rsidR="00DE0EC3">
        <w:rPr>
          <w:b/>
          <w:spacing w:val="-2"/>
          <w:sz w:val="28"/>
        </w:rPr>
        <w:t>график</w:t>
      </w:r>
    </w:p>
    <w:p w:rsidR="001C55AC" w:rsidRDefault="001C55AC" w:rsidP="00433FA4">
      <w:pPr>
        <w:pStyle w:val="a3"/>
        <w:spacing w:before="4"/>
        <w:ind w:left="0" w:right="1"/>
        <w:rPr>
          <w:b/>
          <w:sz w:val="14"/>
        </w:rPr>
      </w:pPr>
    </w:p>
    <w:tbl>
      <w:tblPr>
        <w:tblStyle w:val="TableNormal"/>
        <w:tblW w:w="9608" w:type="dxa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2126"/>
        <w:gridCol w:w="3685"/>
      </w:tblGrid>
      <w:tr w:rsidR="001C55AC" w:rsidTr="000C038F">
        <w:trPr>
          <w:trHeight w:val="493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Этапы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образовательного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685" w:type="dxa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09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1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C55AC" w:rsidTr="000C038F">
        <w:trPr>
          <w:trHeight w:val="416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Продолжительность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учебного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года,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2"/>
                <w:sz w:val="24"/>
                <w:szCs w:val="24"/>
              </w:rPr>
              <w:t>неделя</w:t>
            </w:r>
          </w:p>
        </w:tc>
        <w:tc>
          <w:tcPr>
            <w:tcW w:w="3685" w:type="dxa"/>
            <w:vAlign w:val="center"/>
          </w:tcPr>
          <w:p w:rsidR="001C55AC" w:rsidRPr="000C038F" w:rsidRDefault="000C038F" w:rsidP="000C038F">
            <w:pPr>
              <w:pStyle w:val="TableParagraph"/>
              <w:spacing w:before="7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5"/>
                <w:sz w:val="24"/>
                <w:szCs w:val="24"/>
              </w:rPr>
              <w:t>50</w:t>
            </w:r>
          </w:p>
        </w:tc>
      </w:tr>
      <w:tr w:rsidR="001C55AC" w:rsidTr="000C038F">
        <w:trPr>
          <w:trHeight w:val="422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2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Количество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учебных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4"/>
                <w:sz w:val="24"/>
                <w:szCs w:val="24"/>
              </w:rPr>
              <w:t>дней</w:t>
            </w:r>
          </w:p>
        </w:tc>
        <w:tc>
          <w:tcPr>
            <w:tcW w:w="3685" w:type="dxa"/>
            <w:vAlign w:val="center"/>
          </w:tcPr>
          <w:p w:rsidR="001C55AC" w:rsidRPr="000C038F" w:rsidRDefault="000C038F" w:rsidP="000C038F">
            <w:pPr>
              <w:pStyle w:val="TableParagraph"/>
              <w:spacing w:before="2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5"/>
                <w:sz w:val="24"/>
                <w:szCs w:val="24"/>
              </w:rPr>
              <w:t>100</w:t>
            </w:r>
          </w:p>
        </w:tc>
      </w:tr>
      <w:tr w:rsidR="001C55AC" w:rsidTr="000C038F">
        <w:trPr>
          <w:trHeight w:val="266"/>
        </w:trPr>
        <w:tc>
          <w:tcPr>
            <w:tcW w:w="3797" w:type="dxa"/>
            <w:vMerge w:val="restart"/>
            <w:vAlign w:val="center"/>
          </w:tcPr>
          <w:p w:rsidR="001C55AC" w:rsidRPr="000C038F" w:rsidRDefault="00DE0EC3" w:rsidP="000C038F">
            <w:pPr>
              <w:pStyle w:val="TableParagraph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Продолжительность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 xml:space="preserve">учебных </w:t>
            </w:r>
            <w:r w:rsidRPr="000C038F">
              <w:rPr>
                <w:spacing w:val="-2"/>
                <w:sz w:val="24"/>
                <w:szCs w:val="24"/>
              </w:rPr>
              <w:t>периодов</w:t>
            </w:r>
          </w:p>
        </w:tc>
        <w:tc>
          <w:tcPr>
            <w:tcW w:w="2126" w:type="dxa"/>
            <w:vAlign w:val="center"/>
          </w:tcPr>
          <w:p w:rsidR="001C55AC" w:rsidRPr="000C038F" w:rsidRDefault="00DE0EC3" w:rsidP="000C038F">
            <w:pPr>
              <w:pStyle w:val="TableParagraph"/>
              <w:spacing w:before="232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1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3685" w:type="dxa"/>
            <w:vAlign w:val="center"/>
          </w:tcPr>
          <w:p w:rsidR="001C55AC" w:rsidRPr="000C038F" w:rsidRDefault="000C038F" w:rsidP="000C038F">
            <w:pPr>
              <w:pStyle w:val="TableParagraph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2"/>
                <w:sz w:val="24"/>
                <w:szCs w:val="24"/>
              </w:rPr>
              <w:t>01</w:t>
            </w:r>
            <w:r w:rsidR="00B74F0F" w:rsidRPr="000C038F">
              <w:rPr>
                <w:spacing w:val="-2"/>
                <w:sz w:val="24"/>
                <w:szCs w:val="24"/>
              </w:rPr>
              <w:t>.09.2025</w:t>
            </w:r>
            <w:r w:rsidR="00DE0EC3" w:rsidRPr="000C038F">
              <w:rPr>
                <w:spacing w:val="-2"/>
                <w:sz w:val="24"/>
                <w:szCs w:val="24"/>
              </w:rPr>
              <w:t>-</w:t>
            </w:r>
            <w:r w:rsidR="00B74F0F" w:rsidRPr="000C038F">
              <w:rPr>
                <w:spacing w:val="-2"/>
                <w:sz w:val="24"/>
                <w:szCs w:val="24"/>
              </w:rPr>
              <w:t>30</w:t>
            </w:r>
            <w:r w:rsidR="00DE0EC3" w:rsidRPr="000C038F">
              <w:rPr>
                <w:spacing w:val="-2"/>
                <w:sz w:val="24"/>
                <w:szCs w:val="24"/>
              </w:rPr>
              <w:t>.12.202</w:t>
            </w:r>
            <w:r w:rsidR="00B74F0F" w:rsidRPr="000C038F">
              <w:rPr>
                <w:spacing w:val="-2"/>
                <w:sz w:val="24"/>
                <w:szCs w:val="24"/>
              </w:rPr>
              <w:t>5</w:t>
            </w:r>
          </w:p>
        </w:tc>
      </w:tr>
      <w:tr w:rsidR="001C55AC" w:rsidTr="000C038F">
        <w:trPr>
          <w:trHeight w:val="302"/>
        </w:trPr>
        <w:tc>
          <w:tcPr>
            <w:tcW w:w="3797" w:type="dxa"/>
            <w:vMerge/>
            <w:tcBorders>
              <w:top w:val="nil"/>
            </w:tcBorders>
            <w:vAlign w:val="center"/>
          </w:tcPr>
          <w:p w:rsidR="001C55AC" w:rsidRPr="000C038F" w:rsidRDefault="001C55AC" w:rsidP="000C038F">
            <w:pPr>
              <w:ind w:right="1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55AC" w:rsidRPr="000C038F" w:rsidRDefault="00DE0EC3" w:rsidP="000C038F">
            <w:pPr>
              <w:pStyle w:val="TableParagraph"/>
              <w:spacing w:before="238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 xml:space="preserve">2 </w:t>
            </w:r>
            <w:r w:rsidRPr="000C038F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3685" w:type="dxa"/>
            <w:vAlign w:val="center"/>
          </w:tcPr>
          <w:p w:rsidR="001C55AC" w:rsidRPr="000C038F" w:rsidRDefault="00B74F0F" w:rsidP="000C038F">
            <w:pPr>
              <w:pStyle w:val="TableParagraph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2"/>
                <w:sz w:val="24"/>
                <w:szCs w:val="24"/>
              </w:rPr>
              <w:t>12.01.2026</w:t>
            </w:r>
            <w:r w:rsidR="00DE0EC3" w:rsidRPr="000C038F">
              <w:rPr>
                <w:spacing w:val="-2"/>
                <w:sz w:val="24"/>
                <w:szCs w:val="24"/>
              </w:rPr>
              <w:t>-</w:t>
            </w:r>
            <w:r w:rsidR="000C038F" w:rsidRPr="000C038F">
              <w:rPr>
                <w:spacing w:val="-2"/>
                <w:sz w:val="24"/>
                <w:szCs w:val="24"/>
              </w:rPr>
              <w:t>26</w:t>
            </w:r>
            <w:r w:rsidR="00DE0EC3" w:rsidRPr="000C038F">
              <w:rPr>
                <w:spacing w:val="-2"/>
                <w:sz w:val="24"/>
                <w:szCs w:val="24"/>
              </w:rPr>
              <w:t>.0</w:t>
            </w:r>
            <w:r w:rsidR="000C038F" w:rsidRPr="000C038F">
              <w:rPr>
                <w:spacing w:val="-2"/>
                <w:sz w:val="24"/>
                <w:szCs w:val="24"/>
              </w:rPr>
              <w:t>8</w:t>
            </w:r>
            <w:r w:rsidR="00DE0EC3" w:rsidRPr="000C038F">
              <w:rPr>
                <w:spacing w:val="-2"/>
                <w:sz w:val="24"/>
                <w:szCs w:val="24"/>
              </w:rPr>
              <w:t>.202</w:t>
            </w:r>
            <w:r w:rsidRPr="000C038F">
              <w:rPr>
                <w:spacing w:val="-2"/>
                <w:sz w:val="24"/>
                <w:szCs w:val="24"/>
              </w:rPr>
              <w:t>6</w:t>
            </w:r>
          </w:p>
        </w:tc>
      </w:tr>
      <w:tr w:rsidR="001C55AC" w:rsidTr="000C038F">
        <w:trPr>
          <w:trHeight w:val="513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Возраст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детей,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3685" w:type="dxa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4"/>
                <w:sz w:val="24"/>
                <w:szCs w:val="24"/>
              </w:rPr>
              <w:t>5-</w:t>
            </w:r>
            <w:r w:rsidRPr="000C038F">
              <w:rPr>
                <w:spacing w:val="-10"/>
                <w:sz w:val="24"/>
                <w:szCs w:val="24"/>
              </w:rPr>
              <w:t>7</w:t>
            </w:r>
          </w:p>
        </w:tc>
      </w:tr>
      <w:tr w:rsidR="001C55AC" w:rsidTr="000C038F">
        <w:trPr>
          <w:trHeight w:val="508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Продолжительность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занятия,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3685" w:type="dxa"/>
            <w:vAlign w:val="center"/>
          </w:tcPr>
          <w:p w:rsidR="001C55AC" w:rsidRPr="000C038F" w:rsidRDefault="000C038F" w:rsidP="000C038F">
            <w:pPr>
              <w:pStyle w:val="TableParagraph"/>
              <w:spacing w:before="7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10"/>
                <w:sz w:val="24"/>
                <w:szCs w:val="24"/>
              </w:rPr>
              <w:t>2</w:t>
            </w:r>
          </w:p>
        </w:tc>
      </w:tr>
      <w:tr w:rsidR="001C55AC" w:rsidTr="000C038F">
        <w:trPr>
          <w:trHeight w:val="508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Режим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685" w:type="dxa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09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 xml:space="preserve">2 </w:t>
            </w:r>
            <w:r w:rsidRPr="000C038F">
              <w:rPr>
                <w:spacing w:val="-2"/>
                <w:sz w:val="24"/>
                <w:szCs w:val="24"/>
              </w:rPr>
              <w:t>раза</w:t>
            </w:r>
            <w:r w:rsidR="000C038F">
              <w:rPr>
                <w:spacing w:val="-2"/>
                <w:sz w:val="24"/>
                <w:szCs w:val="24"/>
              </w:rPr>
              <w:t xml:space="preserve"> в </w:t>
            </w:r>
            <w:r w:rsidRPr="000C038F">
              <w:rPr>
                <w:spacing w:val="-2"/>
                <w:sz w:val="24"/>
                <w:szCs w:val="24"/>
              </w:rPr>
              <w:t>нед</w:t>
            </w:r>
            <w:r w:rsidR="000C038F">
              <w:rPr>
                <w:spacing w:val="-2"/>
                <w:sz w:val="24"/>
                <w:szCs w:val="24"/>
              </w:rPr>
              <w:t>елю</w:t>
            </w:r>
          </w:p>
        </w:tc>
      </w:tr>
      <w:tr w:rsidR="001C55AC" w:rsidTr="000C038F">
        <w:trPr>
          <w:trHeight w:val="513"/>
        </w:trPr>
        <w:tc>
          <w:tcPr>
            <w:tcW w:w="5923" w:type="dxa"/>
            <w:gridSpan w:val="2"/>
            <w:vAlign w:val="center"/>
          </w:tcPr>
          <w:p w:rsidR="001C55AC" w:rsidRPr="000C038F" w:rsidRDefault="00DE0EC3" w:rsidP="000C038F">
            <w:pPr>
              <w:pStyle w:val="TableParagraph"/>
              <w:spacing w:before="7"/>
              <w:ind w:left="110" w:right="1"/>
              <w:rPr>
                <w:sz w:val="24"/>
                <w:szCs w:val="24"/>
              </w:rPr>
            </w:pPr>
            <w:r w:rsidRPr="000C038F">
              <w:rPr>
                <w:sz w:val="24"/>
                <w:szCs w:val="24"/>
              </w:rPr>
              <w:t>Годовая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учебная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z w:val="24"/>
                <w:szCs w:val="24"/>
              </w:rPr>
              <w:t>нагрузка,</w:t>
            </w:r>
            <w:r w:rsidR="00B74F0F" w:rsidRPr="000C038F">
              <w:rPr>
                <w:sz w:val="24"/>
                <w:szCs w:val="24"/>
              </w:rPr>
              <w:t xml:space="preserve"> </w:t>
            </w:r>
            <w:r w:rsidRPr="000C038F"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3685" w:type="dxa"/>
            <w:vAlign w:val="center"/>
          </w:tcPr>
          <w:p w:rsidR="001C55AC" w:rsidRPr="000C038F" w:rsidRDefault="000C038F" w:rsidP="000C038F">
            <w:pPr>
              <w:pStyle w:val="TableParagraph"/>
              <w:spacing w:before="7"/>
              <w:ind w:left="109" w:right="1"/>
              <w:rPr>
                <w:sz w:val="24"/>
                <w:szCs w:val="24"/>
              </w:rPr>
            </w:pPr>
            <w:r w:rsidRPr="000C038F">
              <w:rPr>
                <w:spacing w:val="-5"/>
                <w:sz w:val="24"/>
                <w:szCs w:val="24"/>
              </w:rPr>
              <w:t>200</w:t>
            </w:r>
          </w:p>
        </w:tc>
      </w:tr>
    </w:tbl>
    <w:p w:rsidR="00056EBF" w:rsidRDefault="00056EBF" w:rsidP="00433FA4">
      <w:pPr>
        <w:pStyle w:val="a3"/>
        <w:spacing w:before="165"/>
        <w:ind w:left="0" w:right="1"/>
        <w:rPr>
          <w:b/>
        </w:rPr>
      </w:pPr>
      <w:r>
        <w:rPr>
          <w:b/>
        </w:rPr>
        <w:br w:type="page"/>
      </w:r>
    </w:p>
    <w:p w:rsidR="001C55AC" w:rsidRDefault="00DE0EC3" w:rsidP="000C038F">
      <w:pPr>
        <w:ind w:right="1"/>
        <w:jc w:val="center"/>
        <w:rPr>
          <w:b/>
          <w:spacing w:val="-2"/>
          <w:sz w:val="28"/>
        </w:rPr>
      </w:pPr>
      <w:bookmarkStart w:id="2" w:name="2.5._Календарный_план_воспитательной_раб"/>
      <w:bookmarkEnd w:id="2"/>
      <w:r>
        <w:rPr>
          <w:b/>
          <w:sz w:val="28"/>
        </w:rPr>
        <w:lastRenderedPageBreak/>
        <w:t>2.5.</w:t>
      </w:r>
      <w:r w:rsidR="00486F96">
        <w:rPr>
          <w:b/>
          <w:sz w:val="28"/>
        </w:rPr>
        <w:t xml:space="preserve"> </w:t>
      </w:r>
      <w:r>
        <w:rPr>
          <w:b/>
          <w:sz w:val="28"/>
        </w:rPr>
        <w:t>Календарный</w:t>
      </w:r>
      <w:r w:rsidR="00B74F0F">
        <w:rPr>
          <w:b/>
          <w:sz w:val="28"/>
        </w:rPr>
        <w:t xml:space="preserve"> </w:t>
      </w:r>
      <w:r>
        <w:rPr>
          <w:b/>
          <w:sz w:val="28"/>
        </w:rPr>
        <w:t>план</w:t>
      </w:r>
      <w:r w:rsidR="00B74F0F">
        <w:rPr>
          <w:b/>
          <w:sz w:val="28"/>
        </w:rPr>
        <w:t xml:space="preserve"> </w:t>
      </w:r>
      <w:r>
        <w:rPr>
          <w:b/>
          <w:sz w:val="28"/>
        </w:rPr>
        <w:t>воспитательной</w:t>
      </w:r>
      <w:r w:rsidR="00B74F0F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056EBF" w:rsidRDefault="00056EBF" w:rsidP="000C038F">
      <w:pPr>
        <w:ind w:right="1"/>
        <w:jc w:val="center"/>
        <w:rPr>
          <w:b/>
          <w:sz w:val="28"/>
        </w:rPr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514"/>
        <w:gridCol w:w="1984"/>
      </w:tblGrid>
      <w:tr w:rsidR="00056EBF" w:rsidRPr="00056EBF" w:rsidTr="00B76F96">
        <w:trPr>
          <w:trHeight w:val="326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№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b/>
                <w:sz w:val="24"/>
                <w:szCs w:val="24"/>
              </w:rPr>
            </w:pPr>
            <w:r w:rsidRPr="00056EB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b/>
                <w:sz w:val="24"/>
                <w:szCs w:val="24"/>
              </w:rPr>
            </w:pPr>
            <w:r w:rsidRPr="00056EBF">
              <w:rPr>
                <w:b/>
                <w:sz w:val="24"/>
                <w:szCs w:val="24"/>
              </w:rPr>
              <w:t>Сроки</w:t>
            </w:r>
          </w:p>
        </w:tc>
      </w:tr>
      <w:tr w:rsidR="00056EBF" w:rsidRPr="00056EBF" w:rsidTr="00B76F96">
        <w:trPr>
          <w:trHeight w:val="1885"/>
        </w:trPr>
        <w:tc>
          <w:tcPr>
            <w:tcW w:w="425" w:type="dxa"/>
            <w:tcBorders>
              <w:bottom w:val="single" w:sz="6" w:space="0" w:color="000000"/>
            </w:tcBorders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Проведение инструктажей с обучающимися:</w:t>
            </w:r>
          </w:p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инструктаж по охране труда по правилам безопасного поведения на дорогах и на транспорте</w:t>
            </w:r>
          </w:p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инструктаж по охране труда (вводный) инструктаж по электробезопасности;</w:t>
            </w:r>
          </w:p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инструктаж по пожарной безопасности;</w:t>
            </w:r>
          </w:p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инструктаж по безопасности во время проведения массовых мероприятий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Вводное занятие, далее в</w:t>
            </w:r>
            <w:r w:rsidRPr="00056EBF">
              <w:rPr>
                <w:spacing w:val="-3"/>
                <w:sz w:val="24"/>
                <w:szCs w:val="24"/>
              </w:rPr>
              <w:t xml:space="preserve"> </w:t>
            </w:r>
            <w:r w:rsidRPr="00056EBF">
              <w:rPr>
                <w:sz w:val="24"/>
                <w:szCs w:val="24"/>
              </w:rPr>
              <w:t>течение</w:t>
            </w:r>
            <w:r w:rsidRPr="00056EBF">
              <w:rPr>
                <w:spacing w:val="-2"/>
                <w:sz w:val="24"/>
                <w:szCs w:val="24"/>
              </w:rPr>
              <w:t xml:space="preserve"> </w:t>
            </w:r>
            <w:r w:rsidRPr="00056EBF">
              <w:rPr>
                <w:sz w:val="24"/>
                <w:szCs w:val="24"/>
              </w:rPr>
              <w:t>года</w:t>
            </w:r>
          </w:p>
        </w:tc>
      </w:tr>
      <w:tr w:rsidR="00056EBF" w:rsidRPr="00056EBF" w:rsidTr="00B76F96">
        <w:trPr>
          <w:trHeight w:val="237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Поздравление работников дошкольного образования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26 сентября</w:t>
            </w:r>
          </w:p>
        </w:tc>
      </w:tr>
      <w:tr w:rsidR="00056EBF" w:rsidRPr="00056EBF" w:rsidTr="00B76F96">
        <w:trPr>
          <w:trHeight w:val="229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Международный день пожилых людей, беседы с детьми.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01 октября</w:t>
            </w:r>
          </w:p>
        </w:tc>
      </w:tr>
      <w:tr w:rsidR="00056EBF" w:rsidRPr="00056EBF" w:rsidTr="00B76F96">
        <w:trPr>
          <w:trHeight w:val="234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Участие в мероприятиях, посвященных Дню народного единства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05 ноября</w:t>
            </w:r>
          </w:p>
        </w:tc>
      </w:tr>
      <w:tr w:rsidR="00056EBF" w:rsidRPr="00056EBF" w:rsidTr="00B76F96">
        <w:trPr>
          <w:trHeight w:val="269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День матери России. Мастер-класс.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28 ноября</w:t>
            </w:r>
          </w:p>
        </w:tc>
      </w:tr>
      <w:tr w:rsidR="00056EBF" w:rsidRPr="00056EBF" w:rsidTr="00B76F96">
        <w:trPr>
          <w:trHeight w:val="275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Международный день инвалидов. Уроки добра.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03 декабря</w:t>
            </w:r>
          </w:p>
        </w:tc>
      </w:tr>
      <w:tr w:rsidR="00056EBF" w:rsidRPr="00056EBF" w:rsidTr="00B76F96">
        <w:trPr>
          <w:trHeight w:val="565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Мероприятия в связи с празднованием Нового года и Рождества, конкурс творческих работ.</w:t>
            </w:r>
          </w:p>
        </w:tc>
        <w:tc>
          <w:tcPr>
            <w:tcW w:w="1984" w:type="dxa"/>
          </w:tcPr>
          <w:p w:rsidR="00056EBF" w:rsidRPr="00056EBF" w:rsidRDefault="00056EBF" w:rsidP="00B76F96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 xml:space="preserve">25 декабря – </w:t>
            </w:r>
            <w:r w:rsidR="00B76F96">
              <w:rPr>
                <w:sz w:val="24"/>
                <w:szCs w:val="24"/>
              </w:rPr>
              <w:t>12</w:t>
            </w:r>
            <w:r w:rsidRPr="00056EBF">
              <w:rPr>
                <w:sz w:val="24"/>
                <w:szCs w:val="24"/>
              </w:rPr>
              <w:t xml:space="preserve"> января</w:t>
            </w:r>
          </w:p>
        </w:tc>
      </w:tr>
      <w:tr w:rsidR="00056EBF" w:rsidRPr="00056EBF" w:rsidTr="00B76F96">
        <w:trPr>
          <w:trHeight w:val="272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День защитника отечества. Изготовление открыток, брелоков. Выставка.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 xml:space="preserve">20 февраля </w:t>
            </w:r>
          </w:p>
        </w:tc>
      </w:tr>
      <w:tr w:rsidR="00056EBF" w:rsidRPr="00056EBF" w:rsidTr="00B76F96">
        <w:trPr>
          <w:trHeight w:val="407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Международный женский день. Мастер-класс. Выставка. Поздравления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6 марта</w:t>
            </w:r>
          </w:p>
        </w:tc>
      </w:tr>
      <w:tr w:rsidR="00056EBF" w:rsidRPr="00056EBF" w:rsidTr="00B76F96">
        <w:trPr>
          <w:trHeight w:val="581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Участие в мероприятиях, посвященных Дню космонавтики. Мастер-класс, мини-выставка.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10 апреля</w:t>
            </w:r>
          </w:p>
        </w:tc>
      </w:tr>
      <w:tr w:rsidR="00056EBF" w:rsidRPr="00056EBF" w:rsidTr="00B76F96">
        <w:trPr>
          <w:trHeight w:val="287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Участие в мероприятиях, посвященных празднику Весны и Труда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 мая</w:t>
            </w:r>
          </w:p>
        </w:tc>
      </w:tr>
      <w:tr w:rsidR="00056EBF" w:rsidRPr="00056EBF" w:rsidTr="00B76F96">
        <w:trPr>
          <w:trHeight w:val="276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 xml:space="preserve">День победы. Выставка. Мастер-класс по изготовлению открыток. 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5 мая</w:t>
            </w:r>
          </w:p>
        </w:tc>
      </w:tr>
      <w:tr w:rsidR="00056EBF" w:rsidRPr="00056EBF" w:rsidTr="00B76F96">
        <w:trPr>
          <w:trHeight w:val="267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Участие в мероприятиях, посвященных Дню защиты детей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29 мая</w:t>
            </w:r>
          </w:p>
        </w:tc>
      </w:tr>
      <w:tr w:rsidR="00056EBF" w:rsidRPr="00056EBF" w:rsidTr="00B76F96">
        <w:trPr>
          <w:trHeight w:val="277"/>
        </w:trPr>
        <w:tc>
          <w:tcPr>
            <w:tcW w:w="425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51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Мероприятие посвященное Дню семьи, любви и верности</w:t>
            </w:r>
          </w:p>
        </w:tc>
        <w:tc>
          <w:tcPr>
            <w:tcW w:w="1984" w:type="dxa"/>
          </w:tcPr>
          <w:p w:rsidR="00056EBF" w:rsidRPr="00056EBF" w:rsidRDefault="00056EBF" w:rsidP="00056EBF">
            <w:pPr>
              <w:widowControl/>
              <w:autoSpaceDE/>
              <w:autoSpaceDN/>
              <w:spacing w:after="160" w:line="259" w:lineRule="auto"/>
              <w:ind w:left="112"/>
              <w:jc w:val="center"/>
              <w:rPr>
                <w:sz w:val="24"/>
                <w:szCs w:val="24"/>
              </w:rPr>
            </w:pPr>
            <w:r w:rsidRPr="00056EBF">
              <w:rPr>
                <w:sz w:val="24"/>
                <w:szCs w:val="24"/>
              </w:rPr>
              <w:t>25 июня</w:t>
            </w:r>
          </w:p>
        </w:tc>
      </w:tr>
    </w:tbl>
    <w:p w:rsidR="00056EBF" w:rsidRDefault="00056EBF" w:rsidP="00433FA4">
      <w:pPr>
        <w:pStyle w:val="a3"/>
        <w:spacing w:before="185"/>
        <w:ind w:left="0" w:right="1"/>
        <w:rPr>
          <w:b/>
          <w:sz w:val="20"/>
        </w:rPr>
      </w:pPr>
      <w:r>
        <w:rPr>
          <w:b/>
          <w:sz w:val="20"/>
        </w:rPr>
        <w:br w:type="page"/>
      </w:r>
    </w:p>
    <w:p w:rsidR="001C55AC" w:rsidRDefault="00DE0EC3" w:rsidP="00056EBF">
      <w:pPr>
        <w:spacing w:before="72"/>
        <w:ind w:left="852" w:right="1"/>
        <w:jc w:val="center"/>
        <w:rPr>
          <w:b/>
          <w:spacing w:val="-2"/>
          <w:sz w:val="28"/>
        </w:rPr>
      </w:pPr>
      <w:r>
        <w:rPr>
          <w:b/>
          <w:sz w:val="28"/>
        </w:rPr>
        <w:lastRenderedPageBreak/>
        <w:t>Список</w:t>
      </w:r>
      <w:r w:rsidR="00B74F0F">
        <w:rPr>
          <w:b/>
          <w:sz w:val="28"/>
        </w:rPr>
        <w:t xml:space="preserve"> </w:t>
      </w:r>
      <w:r>
        <w:rPr>
          <w:b/>
          <w:sz w:val="28"/>
        </w:rPr>
        <w:t>использованной</w:t>
      </w:r>
      <w:r w:rsidR="00B74F0F">
        <w:rPr>
          <w:b/>
          <w:sz w:val="28"/>
        </w:rPr>
        <w:t xml:space="preserve"> </w:t>
      </w:r>
      <w:r w:rsidR="00056EBF">
        <w:rPr>
          <w:b/>
          <w:spacing w:val="-2"/>
          <w:sz w:val="28"/>
        </w:rPr>
        <w:t>литературы</w:t>
      </w:r>
    </w:p>
    <w:p w:rsidR="00056EBF" w:rsidRDefault="00056EBF" w:rsidP="00056EBF">
      <w:pPr>
        <w:spacing w:before="72"/>
        <w:ind w:left="852" w:right="1"/>
        <w:jc w:val="center"/>
        <w:rPr>
          <w:b/>
          <w:sz w:val="28"/>
        </w:rPr>
      </w:pPr>
    </w:p>
    <w:p w:rsidR="001C55AC" w:rsidRPr="00056EBF" w:rsidRDefault="00DE0EC3" w:rsidP="004952C7">
      <w:pPr>
        <w:pStyle w:val="a4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056EBF">
        <w:rPr>
          <w:sz w:val="28"/>
          <w:szCs w:val="28"/>
        </w:rPr>
        <w:t>Ананьева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Е.А.,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Все</w:t>
      </w:r>
      <w:r w:rsidR="00B74F0F" w:rsidRPr="00056EBF">
        <w:rPr>
          <w:sz w:val="28"/>
          <w:szCs w:val="28"/>
        </w:rPr>
        <w:t xml:space="preserve"> </w:t>
      </w:r>
      <w:r w:rsidR="00056EBF">
        <w:rPr>
          <w:sz w:val="28"/>
          <w:szCs w:val="28"/>
        </w:rPr>
        <w:t>животные.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М.:</w:t>
      </w:r>
      <w:r w:rsidR="00486F96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Эксмо,202</w:t>
      </w:r>
      <w:r w:rsidR="00B74F0F" w:rsidRPr="00056EBF">
        <w:rPr>
          <w:sz w:val="28"/>
          <w:szCs w:val="28"/>
        </w:rPr>
        <w:t>2</w:t>
      </w:r>
    </w:p>
    <w:p w:rsidR="001C55AC" w:rsidRPr="00056EBF" w:rsidRDefault="00DE0EC3" w:rsidP="004952C7">
      <w:pPr>
        <w:pStyle w:val="a4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056EBF">
        <w:rPr>
          <w:sz w:val="28"/>
          <w:szCs w:val="28"/>
        </w:rPr>
        <w:t>Го</w:t>
      </w:r>
      <w:r w:rsidR="00056EBF">
        <w:rPr>
          <w:sz w:val="28"/>
          <w:szCs w:val="28"/>
        </w:rPr>
        <w:t>рячева Н.А., Маленький художник.</w:t>
      </w:r>
      <w:r w:rsidRPr="00056EBF">
        <w:rPr>
          <w:sz w:val="28"/>
          <w:szCs w:val="28"/>
        </w:rPr>
        <w:t xml:space="preserve"> Пособие для работы с деть</w:t>
      </w:r>
      <w:r w:rsidR="00B74F0F" w:rsidRPr="00056EBF">
        <w:rPr>
          <w:sz w:val="28"/>
          <w:szCs w:val="28"/>
        </w:rPr>
        <w:t>ми. М.: Изд. «Просвещение», 2023</w:t>
      </w:r>
    </w:p>
    <w:p w:rsidR="001C55AC" w:rsidRPr="00056EBF" w:rsidRDefault="00DE0EC3" w:rsidP="004952C7">
      <w:pPr>
        <w:pStyle w:val="a4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056EBF">
        <w:rPr>
          <w:sz w:val="28"/>
          <w:szCs w:val="28"/>
        </w:rPr>
        <w:t>Куликова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О.П.,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Поделки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из</w:t>
      </w:r>
      <w:r w:rsidR="00B74F0F" w:rsidRPr="00056EBF">
        <w:rPr>
          <w:sz w:val="28"/>
          <w:szCs w:val="28"/>
        </w:rPr>
        <w:t xml:space="preserve"> </w:t>
      </w:r>
      <w:r w:rsidR="00056EBF">
        <w:rPr>
          <w:sz w:val="28"/>
          <w:szCs w:val="28"/>
        </w:rPr>
        <w:t xml:space="preserve">природного материала. </w:t>
      </w:r>
      <w:r w:rsidRPr="00056EBF">
        <w:rPr>
          <w:sz w:val="28"/>
          <w:szCs w:val="28"/>
        </w:rPr>
        <w:t>М.: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Издательский</w:t>
      </w:r>
      <w:r w:rsidR="00B74F0F" w:rsidRPr="00056EBF">
        <w:rPr>
          <w:sz w:val="28"/>
          <w:szCs w:val="28"/>
        </w:rPr>
        <w:t xml:space="preserve"> </w:t>
      </w:r>
      <w:r w:rsidR="00486F96" w:rsidRPr="00056EBF">
        <w:rPr>
          <w:sz w:val="28"/>
          <w:szCs w:val="28"/>
        </w:rPr>
        <w:t>дом МСП, 2022</w:t>
      </w:r>
      <w:r w:rsidRPr="00056EBF">
        <w:rPr>
          <w:sz w:val="28"/>
          <w:szCs w:val="28"/>
        </w:rPr>
        <w:t>.</w:t>
      </w:r>
    </w:p>
    <w:p w:rsidR="001C55AC" w:rsidRPr="00056EBF" w:rsidRDefault="00DE0EC3" w:rsidP="004952C7">
      <w:pPr>
        <w:pStyle w:val="a4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proofErr w:type="spellStart"/>
      <w:r w:rsidRPr="00056EBF">
        <w:rPr>
          <w:sz w:val="28"/>
          <w:szCs w:val="28"/>
        </w:rPr>
        <w:t>ФоксД</w:t>
      </w:r>
      <w:proofErr w:type="spellEnd"/>
      <w:r w:rsidRPr="00056EBF">
        <w:rPr>
          <w:sz w:val="28"/>
          <w:szCs w:val="28"/>
        </w:rPr>
        <w:t>.,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Рисуем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акварелью.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Лес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и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его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обитатели.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М.:</w:t>
      </w:r>
      <w:r w:rsidR="00B74F0F" w:rsidRPr="00056EBF">
        <w:rPr>
          <w:sz w:val="28"/>
          <w:szCs w:val="28"/>
        </w:rPr>
        <w:t xml:space="preserve"> </w:t>
      </w:r>
      <w:proofErr w:type="spellStart"/>
      <w:r w:rsidRPr="00056EBF">
        <w:rPr>
          <w:sz w:val="28"/>
          <w:szCs w:val="28"/>
        </w:rPr>
        <w:t>Эксмо</w:t>
      </w:r>
      <w:proofErr w:type="spellEnd"/>
      <w:r w:rsidRPr="00056EBF">
        <w:rPr>
          <w:sz w:val="28"/>
          <w:szCs w:val="28"/>
        </w:rPr>
        <w:t>, 20</w:t>
      </w:r>
      <w:r w:rsidR="00486F96" w:rsidRPr="00056EBF">
        <w:rPr>
          <w:sz w:val="28"/>
          <w:szCs w:val="28"/>
        </w:rPr>
        <w:t>23</w:t>
      </w:r>
    </w:p>
    <w:p w:rsidR="001C55AC" w:rsidRPr="00056EBF" w:rsidRDefault="00DE0EC3" w:rsidP="004952C7">
      <w:pPr>
        <w:pStyle w:val="a4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056EBF">
        <w:rPr>
          <w:sz w:val="28"/>
          <w:szCs w:val="28"/>
        </w:rPr>
        <w:t>Долженко</w:t>
      </w:r>
      <w:r w:rsidR="00B74F0F" w:rsidRPr="00056EBF">
        <w:rPr>
          <w:sz w:val="28"/>
          <w:szCs w:val="28"/>
        </w:rPr>
        <w:t xml:space="preserve"> Г.И.</w:t>
      </w:r>
      <w:r w:rsidRPr="00056EBF">
        <w:rPr>
          <w:sz w:val="28"/>
          <w:szCs w:val="28"/>
        </w:rPr>
        <w:t>100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поделок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из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бумаги.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Ярославль: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Академия развития,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20</w:t>
      </w:r>
      <w:r w:rsidR="00486F96" w:rsidRPr="00056EBF">
        <w:rPr>
          <w:sz w:val="28"/>
          <w:szCs w:val="28"/>
        </w:rPr>
        <w:t>23.</w:t>
      </w:r>
    </w:p>
    <w:p w:rsidR="001C55AC" w:rsidRPr="00056EBF" w:rsidRDefault="00DE0EC3" w:rsidP="004952C7">
      <w:pPr>
        <w:pStyle w:val="a4"/>
        <w:numPr>
          <w:ilvl w:val="0"/>
          <w:numId w:val="5"/>
        </w:numPr>
        <w:ind w:left="567" w:hanging="567"/>
        <w:jc w:val="both"/>
        <w:rPr>
          <w:sz w:val="28"/>
          <w:szCs w:val="28"/>
        </w:rPr>
      </w:pPr>
      <w:r w:rsidRPr="00056EBF">
        <w:rPr>
          <w:sz w:val="28"/>
          <w:szCs w:val="28"/>
        </w:rPr>
        <w:t>Нагибина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М.И.</w:t>
      </w:r>
      <w:r w:rsidRPr="00056EBF">
        <w:rPr>
          <w:sz w:val="28"/>
          <w:szCs w:val="28"/>
        </w:rPr>
        <w:tab/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Из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простой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бумаги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мастерим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как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маги. Ярославль</w:t>
      </w:r>
      <w:r w:rsidR="00056EB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Академия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развития,</w:t>
      </w:r>
      <w:r w:rsidR="00B74F0F" w:rsidRPr="00056EBF">
        <w:rPr>
          <w:sz w:val="28"/>
          <w:szCs w:val="28"/>
        </w:rPr>
        <w:t xml:space="preserve"> </w:t>
      </w:r>
      <w:r w:rsidRPr="00056EBF">
        <w:rPr>
          <w:sz w:val="28"/>
          <w:szCs w:val="28"/>
        </w:rPr>
        <w:t>20</w:t>
      </w:r>
      <w:r w:rsidR="00486F96" w:rsidRPr="00056EBF">
        <w:rPr>
          <w:sz w:val="28"/>
          <w:szCs w:val="28"/>
        </w:rPr>
        <w:t>22.</w:t>
      </w:r>
    </w:p>
    <w:p w:rsidR="001C55AC" w:rsidRPr="00056EBF" w:rsidRDefault="001C55AC" w:rsidP="00B76F96">
      <w:pPr>
        <w:ind w:left="567" w:hanging="567"/>
      </w:pPr>
    </w:p>
    <w:sectPr w:rsidR="001C55AC" w:rsidRPr="00056EBF" w:rsidSect="00B76F96">
      <w:footerReference w:type="default" r:id="rId7"/>
      <w:pgSz w:w="11910" w:h="16840"/>
      <w:pgMar w:top="1040" w:right="853" w:bottom="993" w:left="1275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6DE" w:rsidRDefault="00FB16DE" w:rsidP="001C55AC">
      <w:r>
        <w:separator/>
      </w:r>
    </w:p>
  </w:endnote>
  <w:endnote w:type="continuationSeparator" w:id="0">
    <w:p w:rsidR="00FB16DE" w:rsidRDefault="00FB16DE" w:rsidP="001C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849739"/>
      <w:docPartObj>
        <w:docPartGallery w:val="Page Numbers (Bottom of Page)"/>
        <w:docPartUnique/>
      </w:docPartObj>
    </w:sdtPr>
    <w:sdtEndPr/>
    <w:sdtContent>
      <w:p w:rsidR="007C416D" w:rsidRDefault="007C416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2E2">
          <w:rPr>
            <w:noProof/>
          </w:rPr>
          <w:t>3</w:t>
        </w:r>
        <w:r>
          <w:fldChar w:fldCharType="end"/>
        </w:r>
      </w:p>
    </w:sdtContent>
  </w:sdt>
  <w:p w:rsidR="007C416D" w:rsidRDefault="007C416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6DE" w:rsidRDefault="00FB16DE" w:rsidP="001C55AC">
      <w:r>
        <w:separator/>
      </w:r>
    </w:p>
  </w:footnote>
  <w:footnote w:type="continuationSeparator" w:id="0">
    <w:p w:rsidR="00FB16DE" w:rsidRDefault="00FB16DE" w:rsidP="001C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74E8"/>
    <w:multiLevelType w:val="hybridMultilevel"/>
    <w:tmpl w:val="907A2F26"/>
    <w:lvl w:ilvl="0" w:tplc="480410E4">
      <w:start w:val="1"/>
      <w:numFmt w:val="decimal"/>
      <w:lvlText w:val="%1."/>
      <w:lvlJc w:val="left"/>
      <w:pPr>
        <w:ind w:left="85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267D18">
      <w:numFmt w:val="bullet"/>
      <w:lvlText w:val="•"/>
      <w:lvlJc w:val="left"/>
      <w:pPr>
        <w:ind w:left="1836" w:hanging="283"/>
      </w:pPr>
      <w:rPr>
        <w:rFonts w:hint="default"/>
        <w:lang w:val="ru-RU" w:eastAsia="en-US" w:bidi="ar-SA"/>
      </w:rPr>
    </w:lvl>
    <w:lvl w:ilvl="2" w:tplc="748EDB50">
      <w:numFmt w:val="bullet"/>
      <w:lvlText w:val="•"/>
      <w:lvlJc w:val="left"/>
      <w:pPr>
        <w:ind w:left="2813" w:hanging="283"/>
      </w:pPr>
      <w:rPr>
        <w:rFonts w:hint="default"/>
        <w:lang w:val="ru-RU" w:eastAsia="en-US" w:bidi="ar-SA"/>
      </w:rPr>
    </w:lvl>
    <w:lvl w:ilvl="3" w:tplc="3960605C">
      <w:numFmt w:val="bullet"/>
      <w:lvlText w:val="•"/>
      <w:lvlJc w:val="left"/>
      <w:pPr>
        <w:ind w:left="3790" w:hanging="283"/>
      </w:pPr>
      <w:rPr>
        <w:rFonts w:hint="default"/>
        <w:lang w:val="ru-RU" w:eastAsia="en-US" w:bidi="ar-SA"/>
      </w:rPr>
    </w:lvl>
    <w:lvl w:ilvl="4" w:tplc="34D06670">
      <w:numFmt w:val="bullet"/>
      <w:lvlText w:val="•"/>
      <w:lvlJc w:val="left"/>
      <w:pPr>
        <w:ind w:left="4767" w:hanging="283"/>
      </w:pPr>
      <w:rPr>
        <w:rFonts w:hint="default"/>
        <w:lang w:val="ru-RU" w:eastAsia="en-US" w:bidi="ar-SA"/>
      </w:rPr>
    </w:lvl>
    <w:lvl w:ilvl="5" w:tplc="4AE8FC38">
      <w:numFmt w:val="bullet"/>
      <w:lvlText w:val="•"/>
      <w:lvlJc w:val="left"/>
      <w:pPr>
        <w:ind w:left="5744" w:hanging="283"/>
      </w:pPr>
      <w:rPr>
        <w:rFonts w:hint="default"/>
        <w:lang w:val="ru-RU" w:eastAsia="en-US" w:bidi="ar-SA"/>
      </w:rPr>
    </w:lvl>
    <w:lvl w:ilvl="6" w:tplc="B6E2A01C">
      <w:numFmt w:val="bullet"/>
      <w:lvlText w:val="•"/>
      <w:lvlJc w:val="left"/>
      <w:pPr>
        <w:ind w:left="6721" w:hanging="283"/>
      </w:pPr>
      <w:rPr>
        <w:rFonts w:hint="default"/>
        <w:lang w:val="ru-RU" w:eastAsia="en-US" w:bidi="ar-SA"/>
      </w:rPr>
    </w:lvl>
    <w:lvl w:ilvl="7" w:tplc="D9F07356">
      <w:numFmt w:val="bullet"/>
      <w:lvlText w:val="•"/>
      <w:lvlJc w:val="left"/>
      <w:pPr>
        <w:ind w:left="7698" w:hanging="283"/>
      </w:pPr>
      <w:rPr>
        <w:rFonts w:hint="default"/>
        <w:lang w:val="ru-RU" w:eastAsia="en-US" w:bidi="ar-SA"/>
      </w:rPr>
    </w:lvl>
    <w:lvl w:ilvl="8" w:tplc="22C2D992">
      <w:numFmt w:val="bullet"/>
      <w:lvlText w:val="•"/>
      <w:lvlJc w:val="left"/>
      <w:pPr>
        <w:ind w:left="8675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1AD23A9"/>
    <w:multiLevelType w:val="hybridMultilevel"/>
    <w:tmpl w:val="9AF086C6"/>
    <w:lvl w:ilvl="0" w:tplc="E5523040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0685F8">
      <w:numFmt w:val="bullet"/>
      <w:lvlText w:val="•"/>
      <w:lvlJc w:val="left"/>
      <w:pPr>
        <w:ind w:left="1188" w:hanging="183"/>
      </w:pPr>
      <w:rPr>
        <w:rFonts w:hint="default"/>
        <w:lang w:val="ru-RU" w:eastAsia="en-US" w:bidi="ar-SA"/>
      </w:rPr>
    </w:lvl>
    <w:lvl w:ilvl="2" w:tplc="1842EC18">
      <w:numFmt w:val="bullet"/>
      <w:lvlText w:val="•"/>
      <w:lvlJc w:val="left"/>
      <w:pPr>
        <w:ind w:left="2237" w:hanging="183"/>
      </w:pPr>
      <w:rPr>
        <w:rFonts w:hint="default"/>
        <w:lang w:val="ru-RU" w:eastAsia="en-US" w:bidi="ar-SA"/>
      </w:rPr>
    </w:lvl>
    <w:lvl w:ilvl="3" w:tplc="E6ACDF84">
      <w:numFmt w:val="bullet"/>
      <w:lvlText w:val="•"/>
      <w:lvlJc w:val="left"/>
      <w:pPr>
        <w:ind w:left="3286" w:hanging="183"/>
      </w:pPr>
      <w:rPr>
        <w:rFonts w:hint="default"/>
        <w:lang w:val="ru-RU" w:eastAsia="en-US" w:bidi="ar-SA"/>
      </w:rPr>
    </w:lvl>
    <w:lvl w:ilvl="4" w:tplc="6E6C89F6">
      <w:numFmt w:val="bullet"/>
      <w:lvlText w:val="•"/>
      <w:lvlJc w:val="left"/>
      <w:pPr>
        <w:ind w:left="4335" w:hanging="183"/>
      </w:pPr>
      <w:rPr>
        <w:rFonts w:hint="default"/>
        <w:lang w:val="ru-RU" w:eastAsia="en-US" w:bidi="ar-SA"/>
      </w:rPr>
    </w:lvl>
    <w:lvl w:ilvl="5" w:tplc="06F2D44C">
      <w:numFmt w:val="bullet"/>
      <w:lvlText w:val="•"/>
      <w:lvlJc w:val="left"/>
      <w:pPr>
        <w:ind w:left="5384" w:hanging="183"/>
      </w:pPr>
      <w:rPr>
        <w:rFonts w:hint="default"/>
        <w:lang w:val="ru-RU" w:eastAsia="en-US" w:bidi="ar-SA"/>
      </w:rPr>
    </w:lvl>
    <w:lvl w:ilvl="6" w:tplc="EDEAC8FC">
      <w:numFmt w:val="bullet"/>
      <w:lvlText w:val="•"/>
      <w:lvlJc w:val="left"/>
      <w:pPr>
        <w:ind w:left="6433" w:hanging="183"/>
      </w:pPr>
      <w:rPr>
        <w:rFonts w:hint="default"/>
        <w:lang w:val="ru-RU" w:eastAsia="en-US" w:bidi="ar-SA"/>
      </w:rPr>
    </w:lvl>
    <w:lvl w:ilvl="7" w:tplc="063222B8">
      <w:numFmt w:val="bullet"/>
      <w:lvlText w:val="•"/>
      <w:lvlJc w:val="left"/>
      <w:pPr>
        <w:ind w:left="7482" w:hanging="183"/>
      </w:pPr>
      <w:rPr>
        <w:rFonts w:hint="default"/>
        <w:lang w:val="ru-RU" w:eastAsia="en-US" w:bidi="ar-SA"/>
      </w:rPr>
    </w:lvl>
    <w:lvl w:ilvl="8" w:tplc="3E0A8214">
      <w:numFmt w:val="bullet"/>
      <w:lvlText w:val="•"/>
      <w:lvlJc w:val="left"/>
      <w:pPr>
        <w:ind w:left="8531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8BC7EBD"/>
    <w:multiLevelType w:val="hybridMultilevel"/>
    <w:tmpl w:val="DC82F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F7021"/>
    <w:multiLevelType w:val="hybridMultilevel"/>
    <w:tmpl w:val="FB9C3C4E"/>
    <w:lvl w:ilvl="0" w:tplc="F6C471DE">
      <w:start w:val="2"/>
      <w:numFmt w:val="decimal"/>
      <w:lvlText w:val="%1"/>
      <w:lvlJc w:val="left"/>
      <w:pPr>
        <w:ind w:left="3728" w:hanging="423"/>
        <w:jc w:val="left"/>
      </w:pPr>
      <w:rPr>
        <w:rFonts w:hint="default"/>
        <w:lang w:val="ru-RU" w:eastAsia="en-US" w:bidi="ar-SA"/>
      </w:rPr>
    </w:lvl>
    <w:lvl w:ilvl="1" w:tplc="BE44D746">
      <w:numFmt w:val="none"/>
      <w:lvlText w:val=""/>
      <w:lvlJc w:val="left"/>
      <w:pPr>
        <w:tabs>
          <w:tab w:val="num" w:pos="360"/>
        </w:tabs>
      </w:pPr>
    </w:lvl>
    <w:lvl w:ilvl="2" w:tplc="2C50436A">
      <w:numFmt w:val="bullet"/>
      <w:lvlText w:val="•"/>
      <w:lvlJc w:val="left"/>
      <w:pPr>
        <w:ind w:left="5101" w:hanging="423"/>
      </w:pPr>
      <w:rPr>
        <w:rFonts w:hint="default"/>
        <w:lang w:val="ru-RU" w:eastAsia="en-US" w:bidi="ar-SA"/>
      </w:rPr>
    </w:lvl>
    <w:lvl w:ilvl="3" w:tplc="C0E81A98">
      <w:numFmt w:val="bullet"/>
      <w:lvlText w:val="•"/>
      <w:lvlJc w:val="left"/>
      <w:pPr>
        <w:ind w:left="5792" w:hanging="423"/>
      </w:pPr>
      <w:rPr>
        <w:rFonts w:hint="default"/>
        <w:lang w:val="ru-RU" w:eastAsia="en-US" w:bidi="ar-SA"/>
      </w:rPr>
    </w:lvl>
    <w:lvl w:ilvl="4" w:tplc="9E98A9AA">
      <w:numFmt w:val="bullet"/>
      <w:lvlText w:val="•"/>
      <w:lvlJc w:val="left"/>
      <w:pPr>
        <w:ind w:left="6483" w:hanging="423"/>
      </w:pPr>
      <w:rPr>
        <w:rFonts w:hint="default"/>
        <w:lang w:val="ru-RU" w:eastAsia="en-US" w:bidi="ar-SA"/>
      </w:rPr>
    </w:lvl>
    <w:lvl w:ilvl="5" w:tplc="94085E1E">
      <w:numFmt w:val="bullet"/>
      <w:lvlText w:val="•"/>
      <w:lvlJc w:val="left"/>
      <w:pPr>
        <w:ind w:left="7174" w:hanging="423"/>
      </w:pPr>
      <w:rPr>
        <w:rFonts w:hint="default"/>
        <w:lang w:val="ru-RU" w:eastAsia="en-US" w:bidi="ar-SA"/>
      </w:rPr>
    </w:lvl>
    <w:lvl w:ilvl="6" w:tplc="31CA72FA">
      <w:numFmt w:val="bullet"/>
      <w:lvlText w:val="•"/>
      <w:lvlJc w:val="left"/>
      <w:pPr>
        <w:ind w:left="7865" w:hanging="423"/>
      </w:pPr>
      <w:rPr>
        <w:rFonts w:hint="default"/>
        <w:lang w:val="ru-RU" w:eastAsia="en-US" w:bidi="ar-SA"/>
      </w:rPr>
    </w:lvl>
    <w:lvl w:ilvl="7" w:tplc="4C9EC9A2">
      <w:numFmt w:val="bullet"/>
      <w:lvlText w:val="•"/>
      <w:lvlJc w:val="left"/>
      <w:pPr>
        <w:ind w:left="8556" w:hanging="423"/>
      </w:pPr>
      <w:rPr>
        <w:rFonts w:hint="default"/>
        <w:lang w:val="ru-RU" w:eastAsia="en-US" w:bidi="ar-SA"/>
      </w:rPr>
    </w:lvl>
    <w:lvl w:ilvl="8" w:tplc="D2D6D108">
      <w:numFmt w:val="bullet"/>
      <w:lvlText w:val="•"/>
      <w:lvlJc w:val="left"/>
      <w:pPr>
        <w:ind w:left="9247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5CE168B0"/>
    <w:multiLevelType w:val="hybridMultilevel"/>
    <w:tmpl w:val="F8FA168E"/>
    <w:lvl w:ilvl="0" w:tplc="BAB43FB4">
      <w:start w:val="1"/>
      <w:numFmt w:val="decimal"/>
      <w:lvlText w:val="%1."/>
      <w:lvlJc w:val="left"/>
      <w:pPr>
        <w:ind w:left="847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0D4993A">
      <w:numFmt w:val="bullet"/>
      <w:lvlText w:val="•"/>
      <w:lvlJc w:val="left"/>
      <w:pPr>
        <w:ind w:left="1818" w:hanging="347"/>
      </w:pPr>
      <w:rPr>
        <w:rFonts w:hint="default"/>
        <w:lang w:val="ru-RU" w:eastAsia="en-US" w:bidi="ar-SA"/>
      </w:rPr>
    </w:lvl>
    <w:lvl w:ilvl="2" w:tplc="B87287D2">
      <w:numFmt w:val="bullet"/>
      <w:lvlText w:val="•"/>
      <w:lvlJc w:val="left"/>
      <w:pPr>
        <w:ind w:left="2797" w:hanging="347"/>
      </w:pPr>
      <w:rPr>
        <w:rFonts w:hint="default"/>
        <w:lang w:val="ru-RU" w:eastAsia="en-US" w:bidi="ar-SA"/>
      </w:rPr>
    </w:lvl>
    <w:lvl w:ilvl="3" w:tplc="1D5003FC">
      <w:numFmt w:val="bullet"/>
      <w:lvlText w:val="•"/>
      <w:lvlJc w:val="left"/>
      <w:pPr>
        <w:ind w:left="3776" w:hanging="347"/>
      </w:pPr>
      <w:rPr>
        <w:rFonts w:hint="default"/>
        <w:lang w:val="ru-RU" w:eastAsia="en-US" w:bidi="ar-SA"/>
      </w:rPr>
    </w:lvl>
    <w:lvl w:ilvl="4" w:tplc="25242ED8">
      <w:numFmt w:val="bullet"/>
      <w:lvlText w:val="•"/>
      <w:lvlJc w:val="left"/>
      <w:pPr>
        <w:ind w:left="4755" w:hanging="347"/>
      </w:pPr>
      <w:rPr>
        <w:rFonts w:hint="default"/>
        <w:lang w:val="ru-RU" w:eastAsia="en-US" w:bidi="ar-SA"/>
      </w:rPr>
    </w:lvl>
    <w:lvl w:ilvl="5" w:tplc="9AEA74E0">
      <w:numFmt w:val="bullet"/>
      <w:lvlText w:val="•"/>
      <w:lvlJc w:val="left"/>
      <w:pPr>
        <w:ind w:left="5734" w:hanging="347"/>
      </w:pPr>
      <w:rPr>
        <w:rFonts w:hint="default"/>
        <w:lang w:val="ru-RU" w:eastAsia="en-US" w:bidi="ar-SA"/>
      </w:rPr>
    </w:lvl>
    <w:lvl w:ilvl="6" w:tplc="38C43AC8">
      <w:numFmt w:val="bullet"/>
      <w:lvlText w:val="•"/>
      <w:lvlJc w:val="left"/>
      <w:pPr>
        <w:ind w:left="6713" w:hanging="347"/>
      </w:pPr>
      <w:rPr>
        <w:rFonts w:hint="default"/>
        <w:lang w:val="ru-RU" w:eastAsia="en-US" w:bidi="ar-SA"/>
      </w:rPr>
    </w:lvl>
    <w:lvl w:ilvl="7" w:tplc="9E98DAB6">
      <w:numFmt w:val="bullet"/>
      <w:lvlText w:val="•"/>
      <w:lvlJc w:val="left"/>
      <w:pPr>
        <w:ind w:left="7692" w:hanging="347"/>
      </w:pPr>
      <w:rPr>
        <w:rFonts w:hint="default"/>
        <w:lang w:val="ru-RU" w:eastAsia="en-US" w:bidi="ar-SA"/>
      </w:rPr>
    </w:lvl>
    <w:lvl w:ilvl="8" w:tplc="177EC60C">
      <w:numFmt w:val="bullet"/>
      <w:lvlText w:val="•"/>
      <w:lvlJc w:val="left"/>
      <w:pPr>
        <w:ind w:left="8671" w:hanging="347"/>
      </w:pPr>
      <w:rPr>
        <w:rFonts w:hint="default"/>
        <w:lang w:val="ru-RU" w:eastAsia="en-US" w:bidi="ar-SA"/>
      </w:rPr>
    </w:lvl>
  </w:abstractNum>
  <w:abstractNum w:abstractNumId="5" w15:restartNumberingAfterBreak="0">
    <w:nsid w:val="60741739"/>
    <w:multiLevelType w:val="multilevel"/>
    <w:tmpl w:val="3626AF8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44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AC"/>
    <w:rsid w:val="000445A9"/>
    <w:rsid w:val="00056EBF"/>
    <w:rsid w:val="000C038F"/>
    <w:rsid w:val="001C55AC"/>
    <w:rsid w:val="002C75F3"/>
    <w:rsid w:val="0033379E"/>
    <w:rsid w:val="003C57EF"/>
    <w:rsid w:val="003F1C43"/>
    <w:rsid w:val="00432F7D"/>
    <w:rsid w:val="00433FA4"/>
    <w:rsid w:val="00444522"/>
    <w:rsid w:val="00463689"/>
    <w:rsid w:val="004757C1"/>
    <w:rsid w:val="004773A9"/>
    <w:rsid w:val="00486F96"/>
    <w:rsid w:val="004952C7"/>
    <w:rsid w:val="0055108E"/>
    <w:rsid w:val="007B3A95"/>
    <w:rsid w:val="007C416D"/>
    <w:rsid w:val="008D1901"/>
    <w:rsid w:val="009408C8"/>
    <w:rsid w:val="00995C18"/>
    <w:rsid w:val="009C594D"/>
    <w:rsid w:val="00B03CD7"/>
    <w:rsid w:val="00B34989"/>
    <w:rsid w:val="00B74F0F"/>
    <w:rsid w:val="00B76F96"/>
    <w:rsid w:val="00C252E2"/>
    <w:rsid w:val="00C65E2E"/>
    <w:rsid w:val="00DD421E"/>
    <w:rsid w:val="00DE0EC3"/>
    <w:rsid w:val="00F17500"/>
    <w:rsid w:val="00F1761A"/>
    <w:rsid w:val="00F47C48"/>
    <w:rsid w:val="00F94D6F"/>
    <w:rsid w:val="00FB16DE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D6DD19"/>
  <w15:docId w15:val="{E207D31F-13F9-4634-BAE8-49AE0D8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C55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5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55AC"/>
    <w:pPr>
      <w:ind w:left="141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C55AC"/>
    <w:pPr>
      <w:ind w:left="85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C55AC"/>
    <w:pPr>
      <w:spacing w:before="158"/>
      <w:ind w:left="861" w:hanging="361"/>
    </w:pPr>
  </w:style>
  <w:style w:type="paragraph" w:customStyle="1" w:styleId="TableParagraph">
    <w:name w:val="Table Paragraph"/>
    <w:basedOn w:val="a"/>
    <w:uiPriority w:val="1"/>
    <w:qFormat/>
    <w:rsid w:val="001C55AC"/>
  </w:style>
  <w:style w:type="paragraph" w:styleId="a5">
    <w:name w:val="Balloon Text"/>
    <w:basedOn w:val="a"/>
    <w:link w:val="a6"/>
    <w:uiPriority w:val="99"/>
    <w:semiHidden/>
    <w:unhideWhenUsed/>
    <w:rsid w:val="00DE0E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33F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3FA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33F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3FA4"/>
    <w:rPr>
      <w:rFonts w:ascii="Times New Roman" w:eastAsia="Times New Roman" w:hAnsi="Times New Roman" w:cs="Times New Roman"/>
      <w:lang w:val="ru-RU"/>
    </w:rPr>
  </w:style>
  <w:style w:type="table" w:customStyle="1" w:styleId="1">
    <w:name w:val="Сетка таблицы1"/>
    <w:basedOn w:val="a1"/>
    <w:next w:val="ab"/>
    <w:uiPriority w:val="39"/>
    <w:rsid w:val="000C038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0C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56E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2025-10-29T08:28:00Z</cp:lastPrinted>
  <dcterms:created xsi:type="dcterms:W3CDTF">2026-03-25T05:04:00Z</dcterms:created>
  <dcterms:modified xsi:type="dcterms:W3CDTF">2026-03-25T06:56:00Z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www.ilovepdf.com</vt:lpwstr>
  </property>
</Properties>
</file>